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BB" w:rsidRPr="00D639BB" w:rsidRDefault="00D639B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0"/>
      <w:bookmarkEnd w:id="0"/>
      <w:r w:rsidRPr="00D639BB">
        <w:rPr>
          <w:rFonts w:ascii="Times New Roman" w:hAnsi="Times New Roman" w:cs="Times New Roman"/>
          <w:b/>
          <w:bCs/>
          <w:sz w:val="24"/>
          <w:szCs w:val="24"/>
        </w:rPr>
        <w:t>Глава 4. ЮРИДИЧЕСКИЕ ЛИЦА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639BB">
        <w:rPr>
          <w:rFonts w:ascii="Times New Roman" w:hAnsi="Times New Roman" w:cs="Times New Roman"/>
          <w:sz w:val="24"/>
          <w:szCs w:val="24"/>
        </w:rPr>
        <w:t>§ 1. Основные положения</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48. Понятие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5"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К юридическим лицам, в отношении которых их участники имеют корпоративные права, относятся корпоративные организации </w:t>
      </w:r>
      <w:hyperlink w:anchor="Par375" w:history="1">
        <w:r w:rsidRPr="00D639BB">
          <w:rPr>
            <w:rFonts w:ascii="Times New Roman" w:hAnsi="Times New Roman" w:cs="Times New Roman"/>
            <w:color w:val="0000FF"/>
            <w:sz w:val="24"/>
            <w:szCs w:val="24"/>
          </w:rPr>
          <w:t>(статья 65.1)</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4. Правовое положение Центрального банка Российской Федерации (Банка России) определяется </w:t>
      </w:r>
      <w:hyperlink r:id="rId6" w:history="1">
        <w:r w:rsidRPr="00D639BB">
          <w:rPr>
            <w:rFonts w:ascii="Times New Roman" w:hAnsi="Times New Roman" w:cs="Times New Roman"/>
            <w:color w:val="0000FF"/>
            <w:sz w:val="24"/>
            <w:szCs w:val="24"/>
          </w:rPr>
          <w:t>Конституцией</w:t>
        </w:r>
      </w:hyperlink>
      <w:r w:rsidRPr="00D639BB">
        <w:rPr>
          <w:rFonts w:ascii="Times New Roman" w:hAnsi="Times New Roman" w:cs="Times New Roman"/>
          <w:sz w:val="24"/>
          <w:szCs w:val="24"/>
        </w:rPr>
        <w:t xml:space="preserve"> Российской Федерации и </w:t>
      </w:r>
      <w:hyperlink r:id="rId7"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Центральном банке Российской Федерации.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49. Правоспособность юридического лица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92" w:history="1">
        <w:r w:rsidRPr="00D639BB">
          <w:rPr>
            <w:rFonts w:ascii="Times New Roman" w:hAnsi="Times New Roman" w:cs="Times New Roman"/>
            <w:color w:val="0000FF"/>
            <w:sz w:val="24"/>
            <w:szCs w:val="24"/>
          </w:rPr>
          <w:t>(статья 52)</w:t>
        </w:r>
      </w:hyperlink>
      <w:r w:rsidRPr="00D639BB">
        <w:rPr>
          <w:rFonts w:ascii="Times New Roman" w:hAnsi="Times New Roman" w:cs="Times New Roman"/>
          <w:sz w:val="24"/>
          <w:szCs w:val="24"/>
        </w:rPr>
        <w:t>, и нести связанные с этой деятельностью обязанности.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9"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0"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18.12.2006 N 231-ФЗ)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w:t>
      </w:r>
      <w:r w:rsidRPr="00D639BB">
        <w:rPr>
          <w:rFonts w:ascii="Times New Roman" w:hAnsi="Times New Roman" w:cs="Times New Roman"/>
          <w:sz w:val="24"/>
          <w:szCs w:val="24"/>
        </w:rPr>
        <w:lastRenderedPageBreak/>
        <w:t>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3 в ред. Федерального </w:t>
      </w:r>
      <w:hyperlink r:id="rId11"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4. Гражданско-правовое положение юридических лиц и порядок их участия в гражданском обороте </w:t>
      </w:r>
      <w:hyperlink r:id="rId12" w:history="1">
        <w:r w:rsidRPr="00D639BB">
          <w:rPr>
            <w:rFonts w:ascii="Times New Roman" w:hAnsi="Times New Roman" w:cs="Times New Roman"/>
            <w:color w:val="0000FF"/>
            <w:sz w:val="24"/>
            <w:szCs w:val="24"/>
          </w:rPr>
          <w:t>(статья 2)</w:t>
        </w:r>
      </w:hyperlink>
      <w:r w:rsidRPr="00D639BB">
        <w:rPr>
          <w:rFonts w:ascii="Times New Roman" w:hAnsi="Times New Roman" w:cs="Times New Roman"/>
          <w:sz w:val="24"/>
          <w:szCs w:val="24"/>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4 введен Федеральным </w:t>
      </w:r>
      <w:hyperlink r:id="rId13"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50. Коммерческие и некоммерческие организации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1"/>
      <w:bookmarkEnd w:id="1"/>
      <w:r w:rsidRPr="00D639BB">
        <w:rPr>
          <w:rFonts w:ascii="Times New Roman" w:hAnsi="Times New Roman" w:cs="Times New Roman"/>
          <w:sz w:val="24"/>
          <w:szCs w:val="24"/>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С </w:t>
      </w:r>
      <w:hyperlink r:id="rId14" w:history="1">
        <w:r w:rsidRPr="00D639BB">
          <w:rPr>
            <w:rFonts w:ascii="Times New Roman" w:hAnsi="Times New Roman" w:cs="Times New Roman"/>
            <w:color w:val="0000FF"/>
            <w:sz w:val="24"/>
            <w:szCs w:val="24"/>
          </w:rPr>
          <w:t>1 сентября 2014 года</w:t>
        </w:r>
      </w:hyperlink>
      <w:r w:rsidRPr="00D639BB">
        <w:rPr>
          <w:rFonts w:ascii="Times New Roman" w:hAnsi="Times New Roman" w:cs="Times New Roman"/>
          <w:sz w:val="24"/>
          <w:szCs w:val="24"/>
        </w:rPr>
        <w:t xml:space="preserve"> юридические лица </w:t>
      </w:r>
      <w:hyperlink r:id="rId15" w:history="1">
        <w:r w:rsidRPr="00D639BB">
          <w:rPr>
            <w:rFonts w:ascii="Times New Roman" w:hAnsi="Times New Roman" w:cs="Times New Roman"/>
            <w:color w:val="0000FF"/>
            <w:sz w:val="24"/>
            <w:szCs w:val="24"/>
          </w:rPr>
          <w:t>создаются</w:t>
        </w:r>
      </w:hyperlink>
      <w:r w:rsidRPr="00D639BB">
        <w:rPr>
          <w:rFonts w:ascii="Times New Roman" w:hAnsi="Times New Roman" w:cs="Times New Roman"/>
          <w:sz w:val="24"/>
          <w:szCs w:val="24"/>
        </w:rPr>
        <w:t xml:space="preserve"> в организационно-правовых формах, которые предусмотрены для них </w:t>
      </w:r>
      <w:hyperlink w:anchor="Par0" w:history="1">
        <w:r w:rsidRPr="00D639BB">
          <w:rPr>
            <w:rFonts w:ascii="Times New Roman" w:hAnsi="Times New Roman" w:cs="Times New Roman"/>
            <w:color w:val="0000FF"/>
            <w:sz w:val="24"/>
            <w:szCs w:val="24"/>
          </w:rPr>
          <w:t>главой 4</w:t>
        </w:r>
      </w:hyperlink>
      <w:r w:rsidRPr="00D639BB">
        <w:rPr>
          <w:rFonts w:ascii="Times New Roman" w:hAnsi="Times New Roman" w:cs="Times New Roman"/>
          <w:sz w:val="24"/>
          <w:szCs w:val="24"/>
        </w:rPr>
        <w:t xml:space="preserve"> настоящего Кодекса (в редакции Федерального </w:t>
      </w:r>
      <w:hyperlink r:id="rId16"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2 в ред. Федерального </w:t>
      </w:r>
      <w:hyperlink r:id="rId17"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
      <w:bookmarkEnd w:id="2"/>
      <w:r w:rsidRPr="00D639BB">
        <w:rPr>
          <w:rFonts w:ascii="Times New Roman" w:hAnsi="Times New Roman" w:cs="Times New Roman"/>
          <w:sz w:val="24"/>
          <w:szCs w:val="24"/>
        </w:rPr>
        <w:t>3. Юридические лица, являющиеся некоммерческими организациями, могут создаваться в организационно-правовых формах: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товариществ собственников недвижимости, к которым относятся в том числе товарищества собственников жилья;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казачьих обществ, внесенных в государственный реестр казачьих обществ в Российской Федерации;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6) общин коренных малочисленных народов Российской Федерации;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7) фондов, к которым относятся в том числе общественные и благотворительные фонды;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9) автономных некоммерческих организаций;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10) религиозных организаций;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11) публично-правовых компаний.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3 в ред. Федерального </w:t>
      </w:r>
      <w:hyperlink r:id="rId1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4 в ред. Федерального </w:t>
      </w:r>
      <w:hyperlink r:id="rId19"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Правило пункта 5 статьи 50 подлежит </w:t>
      </w:r>
      <w:hyperlink r:id="rId20" w:history="1">
        <w:r w:rsidRPr="00D639BB">
          <w:rPr>
            <w:rFonts w:ascii="Times New Roman" w:hAnsi="Times New Roman" w:cs="Times New Roman"/>
            <w:color w:val="0000FF"/>
            <w:sz w:val="24"/>
            <w:szCs w:val="24"/>
          </w:rPr>
          <w:t>применению</w:t>
        </w:r>
      </w:hyperlink>
      <w:r w:rsidRPr="00D639BB">
        <w:rPr>
          <w:rFonts w:ascii="Times New Roman" w:hAnsi="Times New Roman" w:cs="Times New Roman"/>
          <w:sz w:val="24"/>
          <w:szCs w:val="24"/>
        </w:rPr>
        <w:t xml:space="preserve"> к некоммерческим организациям, создаваемым со дня официального опубликования Федерального </w:t>
      </w:r>
      <w:hyperlink r:id="rId21"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 В отношении некоммерческих организаций, созданных до дня его официального опубликования, указанное правило применяется с 1 января 2015 года.</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464" w:history="1">
        <w:r w:rsidRPr="00D639BB">
          <w:rPr>
            <w:rFonts w:ascii="Times New Roman" w:hAnsi="Times New Roman" w:cs="Times New Roman"/>
            <w:color w:val="0000FF"/>
            <w:sz w:val="24"/>
            <w:szCs w:val="24"/>
          </w:rPr>
          <w:t>(пункт 1 статьи 66.2)</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5 введен Федеральным </w:t>
      </w:r>
      <w:hyperlink r:id="rId22"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r:id="rId23" w:history="1">
        <w:r w:rsidRPr="00D639BB">
          <w:rPr>
            <w:rFonts w:ascii="Times New Roman" w:hAnsi="Times New Roman" w:cs="Times New Roman"/>
            <w:color w:val="0000FF"/>
            <w:sz w:val="24"/>
            <w:szCs w:val="24"/>
          </w:rPr>
          <w:t>(статья 2)</w:t>
        </w:r>
      </w:hyperlink>
      <w:r w:rsidRPr="00D639BB">
        <w:rPr>
          <w:rFonts w:ascii="Times New Roman" w:hAnsi="Times New Roman" w:cs="Times New Roman"/>
          <w:sz w:val="24"/>
          <w:szCs w:val="24"/>
        </w:rPr>
        <w:t>, правила настоящего Кодекса не применяются, если законом или уставом некоммерческой организации не предусмотрено иное.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6 введен Федеральным </w:t>
      </w:r>
      <w:hyperlink r:id="rId24"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50.1. Решение об учреждении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25"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Юридическое лицо может быть создано на основании решения учредителя (учредителей) об учреждении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В случае учреждения юридического лица одним лицом решение о его учреждении принимается учредителем единолично.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случае учреждения юридического лица двумя и более учредителями указанное решение принимается всеми учредителями единогласно.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решении об учреждении корпоративного юридического лица </w:t>
      </w:r>
      <w:hyperlink w:anchor="Par375" w:history="1">
        <w:r w:rsidRPr="00D639BB">
          <w:rPr>
            <w:rFonts w:ascii="Times New Roman" w:hAnsi="Times New Roman" w:cs="Times New Roman"/>
            <w:color w:val="0000FF"/>
            <w:sz w:val="24"/>
            <w:szCs w:val="24"/>
          </w:rPr>
          <w:t>(статья 65.1)</w:t>
        </w:r>
      </w:hyperlink>
      <w:r w:rsidRPr="00D639BB">
        <w:rPr>
          <w:rFonts w:ascii="Times New Roman" w:hAnsi="Times New Roman" w:cs="Times New Roman"/>
          <w:sz w:val="24"/>
          <w:szCs w:val="24"/>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решении об учреждении юридического лица указываются также иные сведения, </w:t>
      </w:r>
      <w:r w:rsidRPr="00D639BB">
        <w:rPr>
          <w:rFonts w:ascii="Times New Roman" w:hAnsi="Times New Roman" w:cs="Times New Roman"/>
          <w:sz w:val="24"/>
          <w:szCs w:val="24"/>
        </w:rPr>
        <w:lastRenderedPageBreak/>
        <w:t>предусмотренные законом.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51. Государственная регистрация юридических лиц</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6"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28.06.2013 N 134-ФЗ)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Юридическое лицо подлежит государственной регистрации в уполномоченном государственном органе в порядке, предусмотренном </w:t>
      </w:r>
      <w:hyperlink r:id="rId27"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государственной регистрации юридических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Данные государственной регистрации включаются в единый государственный реестр юридических лиц, открытый для всеобщего ознакомления.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4. В случаях и в порядке, которые предусмотрены </w:t>
      </w:r>
      <w:hyperlink r:id="rId2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государственной регистрации юридических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Отказ в государственной регистрации юридического лица и уклонение от такой регистрации могут быть оспорены в суде.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92"/>
      <w:bookmarkEnd w:id="3"/>
      <w:r w:rsidRPr="00D639BB">
        <w:rPr>
          <w:rFonts w:ascii="Times New Roman" w:hAnsi="Times New Roman" w:cs="Times New Roman"/>
          <w:sz w:val="24"/>
          <w:szCs w:val="24"/>
        </w:rPr>
        <w:t>Статья 52. Учредительные документы юридических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32"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100" w:history="1">
        <w:r w:rsidRPr="00D639BB">
          <w:rPr>
            <w:rFonts w:ascii="Times New Roman" w:hAnsi="Times New Roman" w:cs="Times New Roman"/>
            <w:color w:val="0000FF"/>
            <w:sz w:val="24"/>
            <w:szCs w:val="24"/>
          </w:rPr>
          <w:t>пунктом 4</w:t>
        </w:r>
      </w:hyperlink>
      <w:r w:rsidRPr="00D639BB">
        <w:rPr>
          <w:rFonts w:ascii="Times New Roman" w:hAnsi="Times New Roman" w:cs="Times New Roman"/>
          <w:sz w:val="24"/>
          <w:szCs w:val="24"/>
        </w:rPr>
        <w:t xml:space="preserve"> настоящей статьи и </w:t>
      </w:r>
      <w:hyperlink w:anchor="Par154" w:history="1">
        <w:r w:rsidRPr="00D639BB">
          <w:rPr>
            <w:rFonts w:ascii="Times New Roman" w:hAnsi="Times New Roman" w:cs="Times New Roman"/>
            <w:color w:val="0000FF"/>
            <w:sz w:val="24"/>
            <w:szCs w:val="24"/>
          </w:rPr>
          <w:t>пунктом 5 статьи 54</w:t>
        </w:r>
      </w:hyperlink>
      <w:r w:rsidRPr="00D639BB">
        <w:rPr>
          <w:rFonts w:ascii="Times New Roman" w:hAnsi="Times New Roman" w:cs="Times New Roman"/>
          <w:sz w:val="24"/>
          <w:szCs w:val="24"/>
        </w:rPr>
        <w:t xml:space="preserve"> настоящего Кодекса, не включаются в устав юридического лица и указываются в едином государственном реестре юридических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00"/>
      <w:bookmarkEnd w:id="4"/>
      <w:r w:rsidRPr="00D639BB">
        <w:rPr>
          <w:rFonts w:ascii="Times New Roman" w:hAnsi="Times New Roman" w:cs="Times New Roman"/>
          <w:sz w:val="24"/>
          <w:szCs w:val="24"/>
        </w:rPr>
        <w:t>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01"/>
      <w:bookmarkEnd w:id="5"/>
      <w:r w:rsidRPr="00D639BB">
        <w:rPr>
          <w:rFonts w:ascii="Times New Roman" w:hAnsi="Times New Roman" w:cs="Times New Roman"/>
          <w:sz w:val="24"/>
          <w:szCs w:val="24"/>
        </w:rPr>
        <w:t xml:space="preserve">5. Учредители (участники) юридического лица вправе утвердить регулирующие корпоративные отношения </w:t>
      </w:r>
      <w:hyperlink r:id="rId33" w:history="1">
        <w:r w:rsidRPr="00D639BB">
          <w:rPr>
            <w:rFonts w:ascii="Times New Roman" w:hAnsi="Times New Roman" w:cs="Times New Roman"/>
            <w:color w:val="0000FF"/>
            <w:sz w:val="24"/>
            <w:szCs w:val="24"/>
          </w:rPr>
          <w:t>(пункт 1 статьи 2)</w:t>
        </w:r>
      </w:hyperlink>
      <w:r w:rsidRPr="00D639BB">
        <w:rPr>
          <w:rFonts w:ascii="Times New Roman" w:hAnsi="Times New Roman" w:cs="Times New Roman"/>
          <w:sz w:val="24"/>
          <w:szCs w:val="24"/>
        </w:rPr>
        <w:t xml:space="preserve"> и не являющиеся учредительными документами внутренний регламент и иные внутренние документы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lastRenderedPageBreak/>
        <w:t>Статья 53. Органы юридического лица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Юридическое лицо приобретает гражданские права и принимает на себя гражданские обязанности через свои органы, действующие от его имени </w:t>
      </w:r>
      <w:hyperlink r:id="rId34" w:history="1">
        <w:r w:rsidRPr="00D639BB">
          <w:rPr>
            <w:rFonts w:ascii="Times New Roman" w:hAnsi="Times New Roman" w:cs="Times New Roman"/>
            <w:color w:val="0000FF"/>
            <w:sz w:val="24"/>
            <w:szCs w:val="24"/>
          </w:rPr>
          <w:t>(пункт 1 статьи 182)</w:t>
        </w:r>
      </w:hyperlink>
      <w:r w:rsidRPr="00D639BB">
        <w:rPr>
          <w:rFonts w:ascii="Times New Roman" w:hAnsi="Times New Roman" w:cs="Times New Roman"/>
          <w:sz w:val="24"/>
          <w:szCs w:val="24"/>
        </w:rPr>
        <w:t xml:space="preserve"> в соответствии с законом, иными правовыми актами и учредительным документом.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Порядок образования и компетенция органов юридического лица определяются законом и учредительным документом.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09"/>
      <w:bookmarkEnd w:id="6"/>
      <w:r w:rsidRPr="00D639BB">
        <w:rPr>
          <w:rFonts w:ascii="Times New Roman" w:hAnsi="Times New Roman" w:cs="Times New Roman"/>
          <w:sz w:val="24"/>
          <w:szCs w:val="24"/>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1 в ред. Федерального </w:t>
      </w:r>
      <w:hyperlink r:id="rId35"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36"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13"/>
      <w:bookmarkEnd w:id="7"/>
      <w:r w:rsidRPr="00D639BB">
        <w:rPr>
          <w:rFonts w:ascii="Times New Roman" w:hAnsi="Times New Roman" w:cs="Times New Roman"/>
          <w:sz w:val="24"/>
          <w:szCs w:val="24"/>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3 в ред. Федерального </w:t>
      </w:r>
      <w:hyperlink r:id="rId37"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4 введен Федеральным </w:t>
      </w:r>
      <w:hyperlink r:id="rId38"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 w:name="Par118"/>
      <w:bookmarkEnd w:id="8"/>
      <w:r w:rsidRPr="00D639BB">
        <w:rPr>
          <w:rFonts w:ascii="Times New Roman" w:hAnsi="Times New Roman" w:cs="Times New Roman"/>
          <w:sz w:val="24"/>
          <w:szCs w:val="24"/>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3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22"/>
      <w:bookmarkEnd w:id="9"/>
      <w:r w:rsidRPr="00D639BB">
        <w:rPr>
          <w:rFonts w:ascii="Times New Roman" w:hAnsi="Times New Roman" w:cs="Times New Roman"/>
          <w:sz w:val="24"/>
          <w:szCs w:val="24"/>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113" w:history="1">
        <w:r w:rsidRPr="00D639BB">
          <w:rPr>
            <w:rFonts w:ascii="Times New Roman" w:hAnsi="Times New Roman" w:cs="Times New Roman"/>
            <w:color w:val="0000FF"/>
            <w:sz w:val="24"/>
            <w:szCs w:val="24"/>
          </w:rPr>
          <w:t>(пункт 3 статьи 53)</w:t>
        </w:r>
      </w:hyperlink>
      <w:r w:rsidRPr="00D639BB">
        <w:rPr>
          <w:rFonts w:ascii="Times New Roman" w:hAnsi="Times New Roman" w:cs="Times New Roman"/>
          <w:sz w:val="24"/>
          <w:szCs w:val="24"/>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24"/>
      <w:bookmarkEnd w:id="10"/>
      <w:r w:rsidRPr="00D639BB">
        <w:rPr>
          <w:rFonts w:ascii="Times New Roman" w:hAnsi="Times New Roman" w:cs="Times New Roman"/>
          <w:sz w:val="24"/>
          <w:szCs w:val="24"/>
        </w:rPr>
        <w:t xml:space="preserve">2. Ответственность, предусмотренную </w:t>
      </w:r>
      <w:hyperlink w:anchor="Par113" w:history="1">
        <w:r w:rsidRPr="00D639BB">
          <w:rPr>
            <w:rFonts w:ascii="Times New Roman" w:hAnsi="Times New Roman" w:cs="Times New Roman"/>
            <w:color w:val="0000FF"/>
            <w:sz w:val="24"/>
            <w:szCs w:val="24"/>
          </w:rPr>
          <w:t>пунктом 1</w:t>
        </w:r>
      </w:hyperlink>
      <w:r w:rsidRPr="00D639BB">
        <w:rPr>
          <w:rFonts w:ascii="Times New Roman" w:hAnsi="Times New Roman" w:cs="Times New Roman"/>
          <w:sz w:val="24"/>
          <w:szCs w:val="24"/>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25"/>
      <w:bookmarkEnd w:id="11"/>
      <w:r w:rsidRPr="00D639BB">
        <w:rPr>
          <w:rFonts w:ascii="Times New Roman" w:hAnsi="Times New Roman" w:cs="Times New Roman"/>
          <w:sz w:val="24"/>
          <w:szCs w:val="24"/>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122" w:history="1">
        <w:r w:rsidRPr="00D639BB">
          <w:rPr>
            <w:rFonts w:ascii="Times New Roman" w:hAnsi="Times New Roman" w:cs="Times New Roman"/>
            <w:color w:val="0000FF"/>
            <w:sz w:val="24"/>
            <w:szCs w:val="24"/>
          </w:rPr>
          <w:t>пунктах 1</w:t>
        </w:r>
      </w:hyperlink>
      <w:r w:rsidRPr="00D639BB">
        <w:rPr>
          <w:rFonts w:ascii="Times New Roman" w:hAnsi="Times New Roman" w:cs="Times New Roman"/>
          <w:sz w:val="24"/>
          <w:szCs w:val="24"/>
        </w:rPr>
        <w:t xml:space="preserve"> и </w:t>
      </w:r>
      <w:hyperlink w:anchor="Par124" w:history="1">
        <w:r w:rsidRPr="00D639BB">
          <w:rPr>
            <w:rFonts w:ascii="Times New Roman" w:hAnsi="Times New Roman" w:cs="Times New Roman"/>
            <w:color w:val="0000FF"/>
            <w:sz w:val="24"/>
            <w:szCs w:val="24"/>
          </w:rPr>
          <w:t>2</w:t>
        </w:r>
      </w:hyperlink>
      <w:r w:rsidRPr="00D639BB">
        <w:rPr>
          <w:rFonts w:ascii="Times New Roman" w:hAnsi="Times New Roman" w:cs="Times New Roman"/>
          <w:sz w:val="24"/>
          <w:szCs w:val="24"/>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w:t>
      </w:r>
      <w:r w:rsidRPr="00D639BB">
        <w:rPr>
          <w:rFonts w:ascii="Times New Roman" w:hAnsi="Times New Roman" w:cs="Times New Roman"/>
          <w:sz w:val="24"/>
          <w:szCs w:val="24"/>
        </w:rPr>
        <w:lastRenderedPageBreak/>
        <w:t>юридическому лицу.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4. В случае совместного причинения убытков юридическому лицу лица, указанные в </w:t>
      </w:r>
      <w:hyperlink w:anchor="Par122" w:history="1">
        <w:r w:rsidRPr="00D639BB">
          <w:rPr>
            <w:rFonts w:ascii="Times New Roman" w:hAnsi="Times New Roman" w:cs="Times New Roman"/>
            <w:color w:val="0000FF"/>
            <w:sz w:val="24"/>
            <w:szCs w:val="24"/>
          </w:rPr>
          <w:t>пунктах 1</w:t>
        </w:r>
      </w:hyperlink>
      <w:r w:rsidRPr="00D639BB">
        <w:rPr>
          <w:rFonts w:ascii="Times New Roman" w:hAnsi="Times New Roman" w:cs="Times New Roman"/>
          <w:sz w:val="24"/>
          <w:szCs w:val="24"/>
        </w:rPr>
        <w:t xml:space="preserve"> - </w:t>
      </w:r>
      <w:hyperlink w:anchor="Par125" w:history="1">
        <w:r w:rsidRPr="00D639BB">
          <w:rPr>
            <w:rFonts w:ascii="Times New Roman" w:hAnsi="Times New Roman" w:cs="Times New Roman"/>
            <w:color w:val="0000FF"/>
            <w:sz w:val="24"/>
            <w:szCs w:val="24"/>
          </w:rPr>
          <w:t>3</w:t>
        </w:r>
      </w:hyperlink>
      <w:r w:rsidRPr="00D639BB">
        <w:rPr>
          <w:rFonts w:ascii="Times New Roman" w:hAnsi="Times New Roman" w:cs="Times New Roman"/>
          <w:sz w:val="24"/>
          <w:szCs w:val="24"/>
        </w:rPr>
        <w:t xml:space="preserve"> настоящей статьи, обязаны возместить убытки солидарно.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 Соглашение об устранении или ограничении ответственности лиц, указанных в </w:t>
      </w:r>
      <w:hyperlink w:anchor="Par122" w:history="1">
        <w:r w:rsidRPr="00D639BB">
          <w:rPr>
            <w:rFonts w:ascii="Times New Roman" w:hAnsi="Times New Roman" w:cs="Times New Roman"/>
            <w:color w:val="0000FF"/>
            <w:sz w:val="24"/>
            <w:szCs w:val="24"/>
          </w:rPr>
          <w:t>пунктах 1</w:t>
        </w:r>
      </w:hyperlink>
      <w:r w:rsidRPr="00D639BB">
        <w:rPr>
          <w:rFonts w:ascii="Times New Roman" w:hAnsi="Times New Roman" w:cs="Times New Roman"/>
          <w:sz w:val="24"/>
          <w:szCs w:val="24"/>
        </w:rPr>
        <w:t xml:space="preserve"> и </w:t>
      </w:r>
      <w:hyperlink w:anchor="Par124" w:history="1">
        <w:r w:rsidRPr="00D639BB">
          <w:rPr>
            <w:rFonts w:ascii="Times New Roman" w:hAnsi="Times New Roman" w:cs="Times New Roman"/>
            <w:color w:val="0000FF"/>
            <w:sz w:val="24"/>
            <w:szCs w:val="24"/>
          </w:rPr>
          <w:t>2</w:t>
        </w:r>
      </w:hyperlink>
      <w:r w:rsidRPr="00D639BB">
        <w:rPr>
          <w:rFonts w:ascii="Times New Roman" w:hAnsi="Times New Roman" w:cs="Times New Roman"/>
          <w:sz w:val="24"/>
          <w:szCs w:val="24"/>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113" w:history="1">
        <w:r w:rsidRPr="00D639BB">
          <w:rPr>
            <w:rFonts w:ascii="Times New Roman" w:hAnsi="Times New Roman" w:cs="Times New Roman"/>
            <w:color w:val="0000FF"/>
            <w:sz w:val="24"/>
            <w:szCs w:val="24"/>
          </w:rPr>
          <w:t>(пункт 3 статьи 53)</w:t>
        </w:r>
      </w:hyperlink>
      <w:r w:rsidRPr="00D639BB">
        <w:rPr>
          <w:rFonts w:ascii="Times New Roman" w:hAnsi="Times New Roman" w:cs="Times New Roman"/>
          <w:sz w:val="24"/>
          <w:szCs w:val="24"/>
        </w:rPr>
        <w:t xml:space="preserve"> ничтожно.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Соглашение об устранении или ограничении ответственности лица, указанного в </w:t>
      </w:r>
      <w:hyperlink w:anchor="Par125" w:history="1">
        <w:r w:rsidRPr="00D639BB">
          <w:rPr>
            <w:rFonts w:ascii="Times New Roman" w:hAnsi="Times New Roman" w:cs="Times New Roman"/>
            <w:color w:val="0000FF"/>
            <w:sz w:val="24"/>
            <w:szCs w:val="24"/>
          </w:rPr>
          <w:t>пункте 3</w:t>
        </w:r>
      </w:hyperlink>
      <w:r w:rsidRPr="00D639BB">
        <w:rPr>
          <w:rFonts w:ascii="Times New Roman" w:hAnsi="Times New Roman" w:cs="Times New Roman"/>
          <w:sz w:val="24"/>
          <w:szCs w:val="24"/>
        </w:rPr>
        <w:t xml:space="preserve"> настоящей статьи, ничтожно.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130"/>
      <w:bookmarkEnd w:id="12"/>
      <w:r w:rsidRPr="00D639BB">
        <w:rPr>
          <w:rFonts w:ascii="Times New Roman" w:hAnsi="Times New Roman" w:cs="Times New Roman"/>
          <w:sz w:val="24"/>
          <w:szCs w:val="24"/>
        </w:rPr>
        <w:t>Статья 53.2. Аффилированность</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40"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41"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54. Наименование, место нахождения и адрес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42"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Позиции высших судов по ст. 54 ГК РФ </w:t>
      </w:r>
      <w:hyperlink r:id="rId43" w:history="1">
        <w:r w:rsidRPr="00D639BB">
          <w:rPr>
            <w:rFonts w:ascii="Times New Roman" w:hAnsi="Times New Roman" w:cs="Times New Roman"/>
            <w:color w:val="0000FF"/>
            <w:sz w:val="24"/>
            <w:szCs w:val="24"/>
          </w:rPr>
          <w:t>&gt;&gt;&gt;</w:t>
        </w:r>
      </w:hyperlink>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В едином государственном реестре юридических лиц должен быть указан адрес </w:t>
      </w:r>
      <w:r w:rsidRPr="00D639BB">
        <w:rPr>
          <w:rFonts w:ascii="Times New Roman" w:hAnsi="Times New Roman" w:cs="Times New Roman"/>
          <w:sz w:val="24"/>
          <w:szCs w:val="24"/>
        </w:rPr>
        <w:lastRenderedPageBreak/>
        <w:t>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Юридическое лицо несет риск последствий неполучения юридически значимых сообщений </w:t>
      </w:r>
      <w:hyperlink r:id="rId44" w:history="1">
        <w:r w:rsidRPr="00D639BB">
          <w:rPr>
            <w:rFonts w:ascii="Times New Roman" w:hAnsi="Times New Roman" w:cs="Times New Roman"/>
            <w:color w:val="0000FF"/>
            <w:sz w:val="24"/>
            <w:szCs w:val="24"/>
          </w:rPr>
          <w:t>(статья 165.1)</w:t>
        </w:r>
      </w:hyperlink>
      <w:r w:rsidRPr="00D639BB">
        <w:rPr>
          <w:rFonts w:ascii="Times New Roman" w:hAnsi="Times New Roman" w:cs="Times New Roman"/>
          <w:sz w:val="24"/>
          <w:szCs w:val="24"/>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Юридическое лицо, являющееся коммерческой организацией, должно иметь фирменное наименование.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45" w:history="1">
        <w:r w:rsidRPr="00D639BB">
          <w:rPr>
            <w:rFonts w:ascii="Times New Roman" w:hAnsi="Times New Roman" w:cs="Times New Roman"/>
            <w:color w:val="0000FF"/>
            <w:sz w:val="24"/>
            <w:szCs w:val="24"/>
          </w:rPr>
          <w:t>раздела VII</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54"/>
      <w:bookmarkEnd w:id="13"/>
      <w:r w:rsidRPr="00D639BB">
        <w:rPr>
          <w:rFonts w:ascii="Times New Roman" w:hAnsi="Times New Roman" w:cs="Times New Roman"/>
          <w:sz w:val="24"/>
          <w:szCs w:val="24"/>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55. Представительства и филиалы юридического лица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46"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Позиции высших судов по ст. 55 ГК РФ </w:t>
      </w:r>
      <w:hyperlink r:id="rId47" w:history="1">
        <w:r w:rsidRPr="00D639BB">
          <w:rPr>
            <w:rFonts w:ascii="Times New Roman" w:hAnsi="Times New Roman" w:cs="Times New Roman"/>
            <w:color w:val="0000FF"/>
            <w:sz w:val="24"/>
            <w:szCs w:val="24"/>
          </w:rPr>
          <w:t>&gt;&gt;&gt;</w:t>
        </w:r>
      </w:hyperlink>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Руководители представительств и филиалов назначаются юридическим лицом и действуют на основании его доверенности.</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48"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24.07.2008 N 161-ФЗ).</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Представительства и филиалы должны быть указаны в едином государственном реестре юридических лиц.</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49"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56. Ответственность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 xml:space="preserve">(в ред. Федерального </w:t>
      </w:r>
      <w:hyperlink r:id="rId50"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Юридическое лицо отвечает по своим обязательствам всем принадлежащим ему имуществом.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Особенности ответственности казенного предприятия и учреждения по своим обязательствам определяются правилами </w:t>
      </w:r>
      <w:hyperlink w:anchor="Par1008" w:history="1">
        <w:r w:rsidRPr="00D639BB">
          <w:rPr>
            <w:rFonts w:ascii="Times New Roman" w:hAnsi="Times New Roman" w:cs="Times New Roman"/>
            <w:color w:val="0000FF"/>
            <w:sz w:val="24"/>
            <w:szCs w:val="24"/>
          </w:rPr>
          <w:t>абзаца третьего пункта 6 статьи 113</w:t>
        </w:r>
      </w:hyperlink>
      <w:r w:rsidRPr="00D639BB">
        <w:rPr>
          <w:rFonts w:ascii="Times New Roman" w:hAnsi="Times New Roman" w:cs="Times New Roman"/>
          <w:sz w:val="24"/>
          <w:szCs w:val="24"/>
        </w:rPr>
        <w:t xml:space="preserve">, </w:t>
      </w:r>
      <w:hyperlink w:anchor="Par1216" w:history="1">
        <w:r w:rsidRPr="00D639BB">
          <w:rPr>
            <w:rFonts w:ascii="Times New Roman" w:hAnsi="Times New Roman" w:cs="Times New Roman"/>
            <w:color w:val="0000FF"/>
            <w:sz w:val="24"/>
            <w:szCs w:val="24"/>
          </w:rPr>
          <w:t>пункта 3 статьи 123.21</w:t>
        </w:r>
      </w:hyperlink>
      <w:r w:rsidRPr="00D639BB">
        <w:rPr>
          <w:rFonts w:ascii="Times New Roman" w:hAnsi="Times New Roman" w:cs="Times New Roman"/>
          <w:sz w:val="24"/>
          <w:szCs w:val="24"/>
        </w:rPr>
        <w:t xml:space="preserve">, </w:t>
      </w:r>
      <w:hyperlink w:anchor="Par1224" w:history="1">
        <w:r w:rsidRPr="00D639BB">
          <w:rPr>
            <w:rFonts w:ascii="Times New Roman" w:hAnsi="Times New Roman" w:cs="Times New Roman"/>
            <w:color w:val="0000FF"/>
            <w:sz w:val="24"/>
            <w:szCs w:val="24"/>
          </w:rPr>
          <w:t>пунктов 3</w:t>
        </w:r>
      </w:hyperlink>
      <w:r w:rsidRPr="00D639BB">
        <w:rPr>
          <w:rFonts w:ascii="Times New Roman" w:hAnsi="Times New Roman" w:cs="Times New Roman"/>
          <w:sz w:val="24"/>
          <w:szCs w:val="24"/>
        </w:rPr>
        <w:t xml:space="preserve"> - </w:t>
      </w:r>
      <w:hyperlink w:anchor="Par1232" w:history="1">
        <w:r w:rsidRPr="00D639BB">
          <w:rPr>
            <w:rFonts w:ascii="Times New Roman" w:hAnsi="Times New Roman" w:cs="Times New Roman"/>
            <w:color w:val="0000FF"/>
            <w:sz w:val="24"/>
            <w:szCs w:val="24"/>
          </w:rPr>
          <w:t>6 статьи 123.22</w:t>
        </w:r>
      </w:hyperlink>
      <w:r w:rsidRPr="00D639BB">
        <w:rPr>
          <w:rFonts w:ascii="Times New Roman" w:hAnsi="Times New Roman" w:cs="Times New Roman"/>
          <w:sz w:val="24"/>
          <w:szCs w:val="24"/>
        </w:rPr>
        <w:t xml:space="preserve"> и </w:t>
      </w:r>
      <w:hyperlink w:anchor="Par1241" w:history="1">
        <w:r w:rsidRPr="00D639BB">
          <w:rPr>
            <w:rFonts w:ascii="Times New Roman" w:hAnsi="Times New Roman" w:cs="Times New Roman"/>
            <w:color w:val="0000FF"/>
            <w:sz w:val="24"/>
            <w:szCs w:val="24"/>
          </w:rPr>
          <w:t>пункта 2 статьи 123.23</w:t>
        </w:r>
      </w:hyperlink>
      <w:r w:rsidRPr="00D639BB">
        <w:rPr>
          <w:rFonts w:ascii="Times New Roman" w:hAnsi="Times New Roman" w:cs="Times New Roman"/>
          <w:sz w:val="24"/>
          <w:szCs w:val="24"/>
        </w:rPr>
        <w:t xml:space="preserve"> настоящего Кодекса. Особенности ответственности религиозной организации определяются правилами </w:t>
      </w:r>
      <w:hyperlink w:anchor="Par1287" w:history="1">
        <w:r w:rsidRPr="00D639BB">
          <w:rPr>
            <w:rFonts w:ascii="Times New Roman" w:hAnsi="Times New Roman" w:cs="Times New Roman"/>
            <w:color w:val="0000FF"/>
            <w:sz w:val="24"/>
            <w:szCs w:val="24"/>
          </w:rPr>
          <w:t>пункта 2 статьи 123.28</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 w:name="Par182"/>
      <w:bookmarkEnd w:id="14"/>
      <w:r w:rsidRPr="00D639BB">
        <w:rPr>
          <w:rFonts w:ascii="Times New Roman" w:hAnsi="Times New Roman" w:cs="Times New Roman"/>
          <w:sz w:val="24"/>
          <w:szCs w:val="24"/>
        </w:rPr>
        <w:t>Статья 57. Реорганизация юридического лица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4"/>
      <w:bookmarkEnd w:id="15"/>
      <w:r w:rsidRPr="00D639BB">
        <w:rPr>
          <w:rFonts w:ascii="Times New Roman" w:hAnsi="Times New Roman" w:cs="Times New Roman"/>
          <w:sz w:val="24"/>
          <w:szCs w:val="24"/>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Допускается реорганизация юридического лица с одновременным сочетанием различных ее форм, предусмотренных </w:t>
      </w:r>
      <w:hyperlink w:anchor="Par184" w:history="1">
        <w:r w:rsidRPr="00D639BB">
          <w:rPr>
            <w:rFonts w:ascii="Times New Roman" w:hAnsi="Times New Roman" w:cs="Times New Roman"/>
            <w:color w:val="0000FF"/>
            <w:sz w:val="24"/>
            <w:szCs w:val="24"/>
          </w:rPr>
          <w:t>абзацем первым</w:t>
        </w:r>
      </w:hyperlink>
      <w:r w:rsidRPr="00D639BB">
        <w:rPr>
          <w:rFonts w:ascii="Times New Roman" w:hAnsi="Times New Roman" w:cs="Times New Roman"/>
          <w:sz w:val="24"/>
          <w:szCs w:val="24"/>
        </w:rPr>
        <w:t xml:space="preserve"> настоящего пункта.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Ограничения реорганизации юридических лиц могут быть установлены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1 в ред. Федерального </w:t>
      </w:r>
      <w:hyperlink r:id="rId51"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В случаях, установленных </w:t>
      </w:r>
      <w:hyperlink r:id="rId52"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w:t>
      </w:r>
      <w:r w:rsidRPr="00D639BB">
        <w:rPr>
          <w:rFonts w:ascii="Times New Roman" w:hAnsi="Times New Roman" w:cs="Times New Roman"/>
          <w:sz w:val="24"/>
          <w:szCs w:val="24"/>
        </w:rPr>
        <w:lastRenderedPageBreak/>
        <w:t>документов является основанием для государственной регистрации вновь создаваемых юридических лиц.</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53"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В случаях, установленных </w:t>
      </w:r>
      <w:hyperlink r:id="rId54"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55"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245" w:history="1">
        <w:r w:rsidRPr="00D639BB">
          <w:rPr>
            <w:rFonts w:ascii="Times New Roman" w:hAnsi="Times New Roman" w:cs="Times New Roman"/>
            <w:color w:val="0000FF"/>
            <w:sz w:val="24"/>
            <w:szCs w:val="24"/>
          </w:rPr>
          <w:t>(пункт 1 статьи 60.1)</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(абзац введен Федеральным </w:t>
      </w:r>
      <w:hyperlink r:id="rId56"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58. Правопреемство при реорганизации юридических лиц</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При слиянии юридических лиц права и обязанности каждого из них переходят к вновь возникшему юридическому лицу.</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57"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5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59"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60"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К отношениям, возникающим при реорганизации юридического лица в форме преобразования, правила </w:t>
      </w:r>
      <w:hyperlink w:anchor="Par222" w:history="1">
        <w:r w:rsidRPr="00D639BB">
          <w:rPr>
            <w:rFonts w:ascii="Times New Roman" w:hAnsi="Times New Roman" w:cs="Times New Roman"/>
            <w:color w:val="0000FF"/>
            <w:sz w:val="24"/>
            <w:szCs w:val="24"/>
          </w:rPr>
          <w:t>статьи 60</w:t>
        </w:r>
      </w:hyperlink>
      <w:r w:rsidRPr="00D639BB">
        <w:rPr>
          <w:rFonts w:ascii="Times New Roman" w:hAnsi="Times New Roman" w:cs="Times New Roman"/>
          <w:sz w:val="24"/>
          <w:szCs w:val="24"/>
        </w:rPr>
        <w:t xml:space="preserve"> настоящего Кодекса не применяются.</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5 в ред. Федерального </w:t>
      </w:r>
      <w:hyperlink r:id="rId61"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59. Передаточный акт</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62"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w:t>
      </w:r>
      <w:r w:rsidRPr="00D639BB">
        <w:rPr>
          <w:rFonts w:ascii="Times New Roman" w:hAnsi="Times New Roman" w:cs="Times New Roman"/>
          <w:sz w:val="24"/>
          <w:szCs w:val="24"/>
        </w:rPr>
        <w:lastRenderedPageBreak/>
        <w:t>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 w:name="Par222"/>
      <w:bookmarkEnd w:id="16"/>
      <w:r w:rsidRPr="00D639BB">
        <w:rPr>
          <w:rFonts w:ascii="Times New Roman" w:hAnsi="Times New Roman" w:cs="Times New Roman"/>
          <w:sz w:val="24"/>
          <w:szCs w:val="24"/>
        </w:rPr>
        <w:t>Статья 60. Гарантии прав кредиторов реорганизуемого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63"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В течение трех рабочих дней после даты принятия решения о реорганизации юридического лица оно обязано </w:t>
      </w:r>
      <w:hyperlink r:id="rId64" w:history="1">
        <w:r w:rsidRPr="00D639BB">
          <w:rPr>
            <w:rFonts w:ascii="Times New Roman" w:hAnsi="Times New Roman" w:cs="Times New Roman"/>
            <w:color w:val="0000FF"/>
            <w:sz w:val="24"/>
            <w:szCs w:val="24"/>
          </w:rPr>
          <w:t>уведомить</w:t>
        </w:r>
      </w:hyperlink>
      <w:r w:rsidRPr="00D639BB">
        <w:rPr>
          <w:rFonts w:ascii="Times New Roman" w:hAnsi="Times New Roman" w:cs="Times New Roman"/>
          <w:sz w:val="24"/>
          <w:szCs w:val="24"/>
        </w:rPr>
        <w:t xml:space="preserve"> в письменной </w:t>
      </w:r>
      <w:hyperlink r:id="rId65" w:history="1">
        <w:r w:rsidRPr="00D639BB">
          <w:rPr>
            <w:rFonts w:ascii="Times New Roman" w:hAnsi="Times New Roman" w:cs="Times New Roman"/>
            <w:color w:val="0000FF"/>
            <w:sz w:val="24"/>
            <w:szCs w:val="24"/>
          </w:rPr>
          <w:t>форме</w:t>
        </w:r>
      </w:hyperlink>
      <w:r w:rsidRPr="00D639BB">
        <w:rPr>
          <w:rFonts w:ascii="Times New Roman" w:hAnsi="Times New Roman" w:cs="Times New Roman"/>
          <w:sz w:val="24"/>
          <w:szCs w:val="24"/>
        </w:rPr>
        <w:t xml:space="preserve"> уполномоченный государственный </w:t>
      </w:r>
      <w:hyperlink r:id="rId66" w:history="1">
        <w:r w:rsidRPr="00D639BB">
          <w:rPr>
            <w:rFonts w:ascii="Times New Roman" w:hAnsi="Times New Roman" w:cs="Times New Roman"/>
            <w:color w:val="0000FF"/>
            <w:sz w:val="24"/>
            <w:szCs w:val="24"/>
          </w:rPr>
          <w:t>орган</w:t>
        </w:r>
      </w:hyperlink>
      <w:r w:rsidRPr="00D639BB">
        <w:rPr>
          <w:rFonts w:ascii="Times New Roman" w:hAnsi="Times New Roman" w:cs="Times New Roman"/>
          <w:sz w:val="24"/>
          <w:szCs w:val="24"/>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67" w:history="1">
        <w:r w:rsidRPr="00D639BB">
          <w:rPr>
            <w:rFonts w:ascii="Times New Roman" w:hAnsi="Times New Roman" w:cs="Times New Roman"/>
            <w:color w:val="0000FF"/>
            <w:sz w:val="24"/>
            <w:szCs w:val="24"/>
          </w:rPr>
          <w:t>средствах массовой информации</w:t>
        </w:r>
      </w:hyperlink>
      <w:r w:rsidRPr="00D639BB">
        <w:rPr>
          <w:rFonts w:ascii="Times New Roman" w:hAnsi="Times New Roman" w:cs="Times New Roman"/>
          <w:sz w:val="24"/>
          <w:szCs w:val="24"/>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8"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Право, предусмотренное абзацем первым настоящего пункта, не предоставляется </w:t>
      </w:r>
      <w:r w:rsidRPr="00D639BB">
        <w:rPr>
          <w:rFonts w:ascii="Times New Roman" w:hAnsi="Times New Roman" w:cs="Times New Roman"/>
          <w:sz w:val="24"/>
          <w:szCs w:val="24"/>
        </w:rPr>
        <w:lastRenderedPageBreak/>
        <w:t>кредитору, уже имеющему достаточное обеспечение.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r:id="rId69" w:history="1">
        <w:r w:rsidRPr="00D639BB">
          <w:rPr>
            <w:rFonts w:ascii="Times New Roman" w:hAnsi="Times New Roman" w:cs="Times New Roman"/>
            <w:color w:val="0000FF"/>
            <w:sz w:val="24"/>
            <w:szCs w:val="24"/>
          </w:rPr>
          <w:t>статьей 327</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236" w:history="1">
        <w:r w:rsidRPr="00D639BB">
          <w:rPr>
            <w:rFonts w:ascii="Times New Roman" w:hAnsi="Times New Roman" w:cs="Times New Roman"/>
            <w:color w:val="0000FF"/>
            <w:sz w:val="24"/>
            <w:szCs w:val="24"/>
          </w:rPr>
          <w:t>пунктом 4</w:t>
        </w:r>
      </w:hyperlink>
      <w:r w:rsidRPr="00D639BB">
        <w:rPr>
          <w:rFonts w:ascii="Times New Roman" w:hAnsi="Times New Roman" w:cs="Times New Roman"/>
          <w:sz w:val="24"/>
          <w:szCs w:val="24"/>
        </w:rPr>
        <w:t xml:space="preserve"> настоящей статьи.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125" w:history="1">
        <w:r w:rsidRPr="00D639BB">
          <w:rPr>
            <w:rFonts w:ascii="Times New Roman" w:hAnsi="Times New Roman" w:cs="Times New Roman"/>
            <w:color w:val="0000FF"/>
            <w:sz w:val="24"/>
            <w:szCs w:val="24"/>
          </w:rPr>
          <w:t>(пункт 3 статьи 53.1)</w:t>
        </w:r>
      </w:hyperlink>
      <w:r w:rsidRPr="00D639BB">
        <w:rPr>
          <w:rFonts w:ascii="Times New Roman" w:hAnsi="Times New Roman" w:cs="Times New Roman"/>
          <w:sz w:val="24"/>
          <w:szCs w:val="24"/>
        </w:rPr>
        <w:t xml:space="preserve">, члены их коллегиальных органов и лицо, уполномоченное выступать от имени реорганизованного юридического лица </w:t>
      </w:r>
      <w:hyperlink w:anchor="Par113" w:history="1">
        <w:r w:rsidRPr="00D639BB">
          <w:rPr>
            <w:rFonts w:ascii="Times New Roman" w:hAnsi="Times New Roman" w:cs="Times New Roman"/>
            <w:color w:val="0000FF"/>
            <w:sz w:val="24"/>
            <w:szCs w:val="24"/>
          </w:rPr>
          <w:t>(пункт 3 статьи 53)</w:t>
        </w:r>
      </w:hyperlink>
      <w:r w:rsidRPr="00D639BB">
        <w:rPr>
          <w:rFonts w:ascii="Times New Roman" w:hAnsi="Times New Roman" w:cs="Times New Roman"/>
          <w:sz w:val="24"/>
          <w:szCs w:val="24"/>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36"/>
      <w:bookmarkEnd w:id="17"/>
      <w:r w:rsidRPr="00D639BB">
        <w:rPr>
          <w:rFonts w:ascii="Times New Roman" w:hAnsi="Times New Roman" w:cs="Times New Roman"/>
          <w:sz w:val="24"/>
          <w:szCs w:val="24"/>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кредитор согласился принять такое обеспечение;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60.1. Последствия признания недействительным решения о реорганизации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70"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45"/>
      <w:bookmarkEnd w:id="18"/>
      <w:r w:rsidRPr="00D639BB">
        <w:rPr>
          <w:rFonts w:ascii="Times New Roman" w:hAnsi="Times New Roman" w:cs="Times New Roman"/>
          <w:sz w:val="24"/>
          <w:szCs w:val="24"/>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Признание судом недействительным решения о реорганизации юридического лица </w:t>
      </w:r>
      <w:r w:rsidRPr="00D639BB">
        <w:rPr>
          <w:rFonts w:ascii="Times New Roman" w:hAnsi="Times New Roman" w:cs="Times New Roman"/>
          <w:sz w:val="24"/>
          <w:szCs w:val="24"/>
        </w:rPr>
        <w:lastRenderedPageBreak/>
        <w:t>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60.2. Признание реорганизации корпорации несостоявшейся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71"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Решение суда о признании реорганизации несостоявшейся влечет следующие правовые последствия: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72" w:history="1">
        <w:r w:rsidRPr="00D639BB">
          <w:rPr>
            <w:rFonts w:ascii="Times New Roman" w:hAnsi="Times New Roman" w:cs="Times New Roman"/>
            <w:color w:val="0000FF"/>
            <w:sz w:val="24"/>
            <w:szCs w:val="24"/>
          </w:rPr>
          <w:t>(глава 60)</w:t>
        </w:r>
      </w:hyperlink>
      <w:r w:rsidRPr="00D639BB">
        <w:rPr>
          <w:rFonts w:ascii="Times New Roman" w:hAnsi="Times New Roman" w:cs="Times New Roman"/>
          <w:sz w:val="24"/>
          <w:szCs w:val="24"/>
        </w:rPr>
        <w:t xml:space="preserve">. Произведенные выплаты могут быть оспорены по заявлению лица, за счет средств которого они были произведены, если получатель исполнения знал или должен </w:t>
      </w:r>
      <w:r w:rsidRPr="00D639BB">
        <w:rPr>
          <w:rFonts w:ascii="Times New Roman" w:hAnsi="Times New Roman" w:cs="Times New Roman"/>
          <w:sz w:val="24"/>
          <w:szCs w:val="24"/>
        </w:rPr>
        <w:lastRenderedPageBreak/>
        <w:t>был знать о незаконности реорганизации;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396" w:history="1">
        <w:r w:rsidRPr="00D639BB">
          <w:rPr>
            <w:rFonts w:ascii="Times New Roman" w:hAnsi="Times New Roman" w:cs="Times New Roman"/>
            <w:color w:val="0000FF"/>
            <w:sz w:val="24"/>
            <w:szCs w:val="24"/>
          </w:rPr>
          <w:t>пунктом 3 статьи 65.2</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 выявлении конституционно-правового смысла пункта 2 статьи 61 см. </w:t>
      </w:r>
      <w:hyperlink r:id="rId73" w:history="1">
        <w:r w:rsidRPr="00D639BB">
          <w:rPr>
            <w:rFonts w:ascii="Times New Roman" w:hAnsi="Times New Roman" w:cs="Times New Roman"/>
            <w:color w:val="0000FF"/>
            <w:sz w:val="24"/>
            <w:szCs w:val="24"/>
          </w:rPr>
          <w:t>Постановление</w:t>
        </w:r>
      </w:hyperlink>
      <w:r w:rsidRPr="00D639BB">
        <w:rPr>
          <w:rFonts w:ascii="Times New Roman" w:hAnsi="Times New Roman" w:cs="Times New Roman"/>
          <w:sz w:val="24"/>
          <w:szCs w:val="24"/>
        </w:rPr>
        <w:t xml:space="preserve"> Конституционного Суда РФ от 18.07.2003 N 14-П.</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 w:name="Par267"/>
      <w:bookmarkEnd w:id="19"/>
      <w:r w:rsidRPr="00D639BB">
        <w:rPr>
          <w:rFonts w:ascii="Times New Roman" w:hAnsi="Times New Roman" w:cs="Times New Roman"/>
          <w:sz w:val="24"/>
          <w:szCs w:val="24"/>
        </w:rPr>
        <w:t>Статья 61. Ликвидация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74"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Юридическое лицо ликвидируется по решению суда: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6) в иных случаях, предусмотренных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4. С момента принятия решения о ликвидации юридического лица срок исполнения </w:t>
      </w:r>
      <w:r w:rsidRPr="00D639BB">
        <w:rPr>
          <w:rFonts w:ascii="Times New Roman" w:hAnsi="Times New Roman" w:cs="Times New Roman"/>
          <w:sz w:val="24"/>
          <w:szCs w:val="24"/>
        </w:rPr>
        <w:lastRenderedPageBreak/>
        <w:t>его обязательств перед кредиторами считается наступившим.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294" w:history="1">
        <w:r w:rsidRPr="00D639BB">
          <w:rPr>
            <w:rFonts w:ascii="Times New Roman" w:hAnsi="Times New Roman" w:cs="Times New Roman"/>
            <w:color w:val="0000FF"/>
            <w:sz w:val="24"/>
            <w:szCs w:val="24"/>
          </w:rPr>
          <w:t>(пункт 5 статьи 62)</w:t>
        </w:r>
      </w:hyperlink>
      <w:r w:rsidRPr="00D639BB">
        <w:rPr>
          <w:rFonts w:ascii="Times New Roman" w:hAnsi="Times New Roman" w:cs="Times New Roman"/>
          <w:sz w:val="24"/>
          <w:szCs w:val="24"/>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290" w:history="1">
        <w:r w:rsidRPr="00D639BB">
          <w:rPr>
            <w:rFonts w:ascii="Times New Roman" w:hAnsi="Times New Roman" w:cs="Times New Roman"/>
            <w:color w:val="0000FF"/>
            <w:sz w:val="24"/>
            <w:szCs w:val="24"/>
          </w:rPr>
          <w:t>(пункт 2 статьи 62)</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6. Юридические лица, за исключением предусмотренных </w:t>
      </w:r>
      <w:hyperlink w:anchor="Par366" w:history="1">
        <w:r w:rsidRPr="00D639BB">
          <w:rPr>
            <w:rFonts w:ascii="Times New Roman" w:hAnsi="Times New Roman" w:cs="Times New Roman"/>
            <w:color w:val="0000FF"/>
            <w:sz w:val="24"/>
            <w:szCs w:val="24"/>
          </w:rPr>
          <w:t>статьей 65</w:t>
        </w:r>
      </w:hyperlink>
      <w:r w:rsidRPr="00D639BB">
        <w:rPr>
          <w:rFonts w:ascii="Times New Roman" w:hAnsi="Times New Roman" w:cs="Times New Roman"/>
          <w:sz w:val="24"/>
          <w:szCs w:val="24"/>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62. Обязанности лиц, принявших решение о ликвидации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75"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Учредители (участники) юридического лица или </w:t>
      </w:r>
      <w:hyperlink r:id="rId76" w:history="1">
        <w:r w:rsidRPr="00D639BB">
          <w:rPr>
            <w:rFonts w:ascii="Times New Roman" w:hAnsi="Times New Roman" w:cs="Times New Roman"/>
            <w:color w:val="0000FF"/>
            <w:sz w:val="24"/>
            <w:szCs w:val="24"/>
          </w:rPr>
          <w:t>орган</w:t>
        </w:r>
      </w:hyperlink>
      <w:r w:rsidRPr="00D639BB">
        <w:rPr>
          <w:rFonts w:ascii="Times New Roman" w:hAnsi="Times New Roman" w:cs="Times New Roman"/>
          <w:sz w:val="24"/>
          <w:szCs w:val="24"/>
        </w:rPr>
        <w:t xml:space="preserve">, принявшие решение о ликвидации юридического лица, в течение трех рабочих дней после даты принятия данного решения обязаны </w:t>
      </w:r>
      <w:hyperlink r:id="rId77" w:history="1">
        <w:r w:rsidRPr="00D639BB">
          <w:rPr>
            <w:rFonts w:ascii="Times New Roman" w:hAnsi="Times New Roman" w:cs="Times New Roman"/>
            <w:color w:val="0000FF"/>
            <w:sz w:val="24"/>
            <w:szCs w:val="24"/>
          </w:rPr>
          <w:t>сообщить</w:t>
        </w:r>
      </w:hyperlink>
      <w:r w:rsidRPr="00D639BB">
        <w:rPr>
          <w:rFonts w:ascii="Times New Roman" w:hAnsi="Times New Roman" w:cs="Times New Roman"/>
          <w:sz w:val="24"/>
          <w:szCs w:val="24"/>
        </w:rPr>
        <w:t xml:space="preserve"> в письменной </w:t>
      </w:r>
      <w:hyperlink r:id="rId78" w:history="1">
        <w:r w:rsidRPr="00D639BB">
          <w:rPr>
            <w:rFonts w:ascii="Times New Roman" w:hAnsi="Times New Roman" w:cs="Times New Roman"/>
            <w:color w:val="0000FF"/>
            <w:sz w:val="24"/>
            <w:szCs w:val="24"/>
          </w:rPr>
          <w:t>форме</w:t>
        </w:r>
      </w:hyperlink>
      <w:r w:rsidRPr="00D639BB">
        <w:rPr>
          <w:rFonts w:ascii="Times New Roman" w:hAnsi="Times New Roman" w:cs="Times New Roman"/>
          <w:sz w:val="24"/>
          <w:szCs w:val="24"/>
        </w:rP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90"/>
      <w:bookmarkEnd w:id="20"/>
      <w:r w:rsidRPr="00D639BB">
        <w:rPr>
          <w:rFonts w:ascii="Times New Roman" w:hAnsi="Times New Roman" w:cs="Times New Roman"/>
          <w:sz w:val="24"/>
          <w:szCs w:val="24"/>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94"/>
      <w:bookmarkEnd w:id="21"/>
      <w:r w:rsidRPr="00D639BB">
        <w:rPr>
          <w:rFonts w:ascii="Times New Roman" w:hAnsi="Times New Roman" w:cs="Times New Roman"/>
          <w:sz w:val="24"/>
          <w:szCs w:val="24"/>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63. Порядок ликвидации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79"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Ликвидационная комиссия опубликовывает в </w:t>
      </w:r>
      <w:hyperlink r:id="rId80" w:history="1">
        <w:r w:rsidRPr="00D639BB">
          <w:rPr>
            <w:rFonts w:ascii="Times New Roman" w:hAnsi="Times New Roman" w:cs="Times New Roman"/>
            <w:color w:val="0000FF"/>
            <w:sz w:val="24"/>
            <w:szCs w:val="24"/>
          </w:rPr>
          <w:t>средствах массовой информации</w:t>
        </w:r>
      </w:hyperlink>
      <w:r w:rsidRPr="00D639BB">
        <w:rPr>
          <w:rFonts w:ascii="Times New Roman" w:hAnsi="Times New Roman" w:cs="Times New Roman"/>
          <w:sz w:val="24"/>
          <w:szCs w:val="24"/>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314" w:history="1">
        <w:r w:rsidRPr="00D639BB">
          <w:rPr>
            <w:rFonts w:ascii="Times New Roman" w:hAnsi="Times New Roman" w:cs="Times New Roman"/>
            <w:color w:val="0000FF"/>
            <w:sz w:val="24"/>
            <w:szCs w:val="24"/>
          </w:rPr>
          <w:t>статьей 64</w:t>
        </w:r>
      </w:hyperlink>
      <w:r w:rsidRPr="00D639BB">
        <w:rPr>
          <w:rFonts w:ascii="Times New Roman" w:hAnsi="Times New Roman" w:cs="Times New Roman"/>
          <w:sz w:val="24"/>
          <w:szCs w:val="24"/>
        </w:rPr>
        <w:t xml:space="preserve"> настоящего Кодекса, в соответствии с промежуточным ликвидационным балансом со дня его утверждения.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w:t>
      </w:r>
      <w:r w:rsidRPr="00D639BB">
        <w:rPr>
          <w:rFonts w:ascii="Times New Roman" w:hAnsi="Times New Roman" w:cs="Times New Roman"/>
          <w:sz w:val="24"/>
          <w:szCs w:val="24"/>
        </w:rPr>
        <w:lastRenderedPageBreak/>
        <w:t>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81"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государственной регистрации юридических лиц.</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2" w:name="Par314"/>
      <w:bookmarkEnd w:id="22"/>
      <w:r w:rsidRPr="00D639BB">
        <w:rPr>
          <w:rFonts w:ascii="Times New Roman" w:hAnsi="Times New Roman" w:cs="Times New Roman"/>
          <w:sz w:val="24"/>
          <w:szCs w:val="24"/>
        </w:rPr>
        <w:t>Статья 64. Удовлетворение требований кредиторов ликвидируемого юридического лица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82"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83"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Федеральных законов от 03.01.2006 </w:t>
      </w:r>
      <w:hyperlink r:id="rId84" w:history="1">
        <w:r w:rsidRPr="00D639BB">
          <w:rPr>
            <w:rFonts w:ascii="Times New Roman" w:hAnsi="Times New Roman" w:cs="Times New Roman"/>
            <w:color w:val="0000FF"/>
            <w:sz w:val="24"/>
            <w:szCs w:val="24"/>
          </w:rPr>
          <w:t>N 6-ФЗ</w:t>
        </w:r>
      </w:hyperlink>
      <w:r w:rsidRPr="00D639BB">
        <w:rPr>
          <w:rFonts w:ascii="Times New Roman" w:hAnsi="Times New Roman" w:cs="Times New Roman"/>
          <w:sz w:val="24"/>
          <w:szCs w:val="24"/>
        </w:rPr>
        <w:t xml:space="preserve">, от 28.11.2011 </w:t>
      </w:r>
      <w:hyperlink r:id="rId85" w:history="1">
        <w:r w:rsidRPr="00D639BB">
          <w:rPr>
            <w:rFonts w:ascii="Times New Roman" w:hAnsi="Times New Roman" w:cs="Times New Roman"/>
            <w:color w:val="0000FF"/>
            <w:sz w:val="24"/>
            <w:szCs w:val="24"/>
          </w:rPr>
          <w:t>N 337-ФЗ</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Федеральных законов от 03.01.2006 </w:t>
      </w:r>
      <w:hyperlink r:id="rId86" w:history="1">
        <w:r w:rsidRPr="00D639BB">
          <w:rPr>
            <w:rFonts w:ascii="Times New Roman" w:hAnsi="Times New Roman" w:cs="Times New Roman"/>
            <w:color w:val="0000FF"/>
            <w:sz w:val="24"/>
            <w:szCs w:val="24"/>
          </w:rPr>
          <w:t>N 6-ФЗ</w:t>
        </w:r>
      </w:hyperlink>
      <w:r w:rsidRPr="00D639BB">
        <w:rPr>
          <w:rFonts w:ascii="Times New Roman" w:hAnsi="Times New Roman" w:cs="Times New Roman"/>
          <w:sz w:val="24"/>
          <w:szCs w:val="24"/>
        </w:rPr>
        <w:t xml:space="preserve">, от 18.12.2006 </w:t>
      </w:r>
      <w:hyperlink r:id="rId87" w:history="1">
        <w:r w:rsidRPr="00D639BB">
          <w:rPr>
            <w:rFonts w:ascii="Times New Roman" w:hAnsi="Times New Roman" w:cs="Times New Roman"/>
            <w:color w:val="0000FF"/>
            <w:sz w:val="24"/>
            <w:szCs w:val="24"/>
          </w:rPr>
          <w:t>N 231-ФЗ</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третью очередь производятся расчеты по обязательным платежам в бюджет и во внебюджетные фонды;</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8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03.01.2006 N 6-ФЗ)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четвертую очередь производятся расчеты с другими кредиторами;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89"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03.01.2006 N 6-ФЗ)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абзац утратил силу. - Федеральный </w:t>
      </w:r>
      <w:hyperlink r:id="rId90"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03.01.2006 N 6-ФЗ.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При ликвидации банков, привлекающих средства граждан, в первую очередь </w:t>
      </w:r>
      <w:r w:rsidRPr="00D639BB">
        <w:rPr>
          <w:rFonts w:ascii="Times New Roman" w:hAnsi="Times New Roman" w:cs="Times New Roman"/>
          <w:sz w:val="24"/>
          <w:szCs w:val="24"/>
        </w:rPr>
        <w:lastRenderedPageBreak/>
        <w:t xml:space="preserve">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91"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92"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(абзац введен Федеральным </w:t>
      </w:r>
      <w:hyperlink r:id="rId93"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2 в ред. Федерального </w:t>
      </w:r>
      <w:hyperlink r:id="rId94"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03.01.2006 N 6-ФЗ)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3 в ред. Федерального </w:t>
      </w:r>
      <w:hyperlink r:id="rId95"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 Утратил силу с 1 сентября 2014 года. - Федеральный </w:t>
      </w:r>
      <w:hyperlink r:id="rId96"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5.1. Считаются погашенными при ликвидации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366" w:history="1">
        <w:r w:rsidRPr="00D639BB">
          <w:rPr>
            <w:rFonts w:ascii="Times New Roman" w:hAnsi="Times New Roman" w:cs="Times New Roman"/>
            <w:color w:val="0000FF"/>
            <w:sz w:val="24"/>
            <w:szCs w:val="24"/>
          </w:rPr>
          <w:t>статьей 65</w:t>
        </w:r>
      </w:hyperlink>
      <w:r w:rsidRPr="00D639BB">
        <w:rPr>
          <w:rFonts w:ascii="Times New Roman" w:hAnsi="Times New Roman" w:cs="Times New Roman"/>
          <w:sz w:val="24"/>
          <w:szCs w:val="24"/>
        </w:rPr>
        <w:t xml:space="preserve"> настоящего Кодекса, не может быть признано несостоятельным (банкротом);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требования, не признанные ликвидационной комиссией, если кредиторы по таким требованиям не обращались с исками в суд;</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требования, в удовлетворении которых решением суда кредиторам отказано.</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5.1 введен Федеральным </w:t>
      </w:r>
      <w:hyperlink r:id="rId97"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5.2. В случае обнаружения имущества ликвидированного юридического лица, </w:t>
      </w:r>
      <w:r w:rsidRPr="00D639BB">
        <w:rPr>
          <w:rFonts w:ascii="Times New Roman" w:hAnsi="Times New Roman" w:cs="Times New Roman"/>
          <w:sz w:val="24"/>
          <w:szCs w:val="24"/>
        </w:rPr>
        <w:lastRenderedPageBreak/>
        <w:t>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5.2 введен Федеральным </w:t>
      </w:r>
      <w:hyperlink r:id="rId98"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6. Утратил силу с 1 сентября 2014 года. - Федеральный </w:t>
      </w:r>
      <w:hyperlink r:id="rId99"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64.1. Защита прав кредиторов ликвидируемого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100"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314" w:history="1">
        <w:r w:rsidRPr="00D639BB">
          <w:rPr>
            <w:rFonts w:ascii="Times New Roman" w:hAnsi="Times New Roman" w:cs="Times New Roman"/>
            <w:color w:val="0000FF"/>
            <w:sz w:val="24"/>
            <w:szCs w:val="24"/>
          </w:rPr>
          <w:t>статьей 64</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118" w:history="1">
        <w:r w:rsidRPr="00D639BB">
          <w:rPr>
            <w:rFonts w:ascii="Times New Roman" w:hAnsi="Times New Roman" w:cs="Times New Roman"/>
            <w:color w:val="0000FF"/>
            <w:sz w:val="24"/>
            <w:szCs w:val="24"/>
          </w:rPr>
          <w:t>статьей 53.1</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64.2. Прекращение недействующего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101"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w:t>
      </w:r>
      <w:r w:rsidRPr="00D639BB">
        <w:rPr>
          <w:rFonts w:ascii="Times New Roman" w:hAnsi="Times New Roman" w:cs="Times New Roman"/>
          <w:sz w:val="24"/>
          <w:szCs w:val="24"/>
        </w:rPr>
        <w:lastRenderedPageBreak/>
        <w:t>Кодексом и другими законами применительно к ликвидированным юридическим лицам.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118" w:history="1">
        <w:r w:rsidRPr="00D639BB">
          <w:rPr>
            <w:rFonts w:ascii="Times New Roman" w:hAnsi="Times New Roman" w:cs="Times New Roman"/>
            <w:color w:val="0000FF"/>
            <w:sz w:val="24"/>
            <w:szCs w:val="24"/>
          </w:rPr>
          <w:t>статье 53.1</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3" w:name="Par366"/>
      <w:bookmarkEnd w:id="23"/>
      <w:r w:rsidRPr="00D639BB">
        <w:rPr>
          <w:rFonts w:ascii="Times New Roman" w:hAnsi="Times New Roman" w:cs="Times New Roman"/>
          <w:sz w:val="24"/>
          <w:szCs w:val="24"/>
        </w:rPr>
        <w:t>Статья 65. Несостоятельность (банкротство) юридического лица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Федеральных законов от 03.01.2006 </w:t>
      </w:r>
      <w:hyperlink r:id="rId102" w:history="1">
        <w:r w:rsidRPr="00D639BB">
          <w:rPr>
            <w:rFonts w:ascii="Times New Roman" w:hAnsi="Times New Roman" w:cs="Times New Roman"/>
            <w:color w:val="0000FF"/>
            <w:sz w:val="24"/>
            <w:szCs w:val="24"/>
          </w:rPr>
          <w:t>N 6-ФЗ</w:t>
        </w:r>
      </w:hyperlink>
      <w:r w:rsidRPr="00D639BB">
        <w:rPr>
          <w:rFonts w:ascii="Times New Roman" w:hAnsi="Times New Roman" w:cs="Times New Roman"/>
          <w:sz w:val="24"/>
          <w:szCs w:val="24"/>
        </w:rPr>
        <w:t xml:space="preserve">, от 01.12.2007 </w:t>
      </w:r>
      <w:hyperlink r:id="rId103" w:history="1">
        <w:r w:rsidRPr="00D639BB">
          <w:rPr>
            <w:rFonts w:ascii="Times New Roman" w:hAnsi="Times New Roman" w:cs="Times New Roman"/>
            <w:color w:val="0000FF"/>
            <w:sz w:val="24"/>
            <w:szCs w:val="24"/>
          </w:rPr>
          <w:t>N 318-ФЗ</w:t>
        </w:r>
      </w:hyperlink>
      <w:r w:rsidRPr="00D639BB">
        <w:rPr>
          <w:rFonts w:ascii="Times New Roman" w:hAnsi="Times New Roman" w:cs="Times New Roman"/>
          <w:sz w:val="24"/>
          <w:szCs w:val="24"/>
        </w:rPr>
        <w:t xml:space="preserve">, от 13.05.2008 </w:t>
      </w:r>
      <w:hyperlink r:id="rId104" w:history="1">
        <w:r w:rsidRPr="00D639BB">
          <w:rPr>
            <w:rFonts w:ascii="Times New Roman" w:hAnsi="Times New Roman" w:cs="Times New Roman"/>
            <w:color w:val="0000FF"/>
            <w:sz w:val="24"/>
            <w:szCs w:val="24"/>
          </w:rPr>
          <w:t>N 68-ФЗ</w:t>
        </w:r>
      </w:hyperlink>
      <w:r w:rsidRPr="00D639BB">
        <w:rPr>
          <w:rFonts w:ascii="Times New Roman" w:hAnsi="Times New Roman" w:cs="Times New Roman"/>
          <w:sz w:val="24"/>
          <w:szCs w:val="24"/>
        </w:rPr>
        <w:t xml:space="preserve">, от 17.07.2009 </w:t>
      </w:r>
      <w:hyperlink r:id="rId105" w:history="1">
        <w:r w:rsidRPr="00D639BB">
          <w:rPr>
            <w:rFonts w:ascii="Times New Roman" w:hAnsi="Times New Roman" w:cs="Times New Roman"/>
            <w:color w:val="0000FF"/>
            <w:sz w:val="24"/>
            <w:szCs w:val="24"/>
          </w:rPr>
          <w:t>N 145-ФЗ</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Признание юридического лица банкротом судом влечет его ликвидацию.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Утратил силу. - Федеральный </w:t>
      </w:r>
      <w:hyperlink r:id="rId106"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03.01.2006 N 6-ФЗ.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107"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несостоятельности (банкротстве).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3 в ред. Федерального </w:t>
      </w:r>
      <w:hyperlink r:id="rId10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03.01.2006 N 6-ФЗ)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375"/>
      <w:bookmarkEnd w:id="24"/>
      <w:r w:rsidRPr="00D639BB">
        <w:rPr>
          <w:rFonts w:ascii="Times New Roman" w:hAnsi="Times New Roman" w:cs="Times New Roman"/>
          <w:sz w:val="24"/>
          <w:szCs w:val="24"/>
        </w:rPr>
        <w:t>Статья 65.1. Корпоративные и унитарные юридические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10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409" w:history="1">
        <w:r w:rsidRPr="00D639BB">
          <w:rPr>
            <w:rFonts w:ascii="Times New Roman" w:hAnsi="Times New Roman" w:cs="Times New Roman"/>
            <w:color w:val="0000FF"/>
            <w:sz w:val="24"/>
            <w:szCs w:val="24"/>
          </w:rPr>
          <w:t>пунктом 1 статьи 65.3</w:t>
        </w:r>
      </w:hyperlink>
      <w:r w:rsidRPr="00D639BB">
        <w:rPr>
          <w:rFonts w:ascii="Times New Roman" w:hAnsi="Times New Roman" w:cs="Times New Roman"/>
          <w:sz w:val="24"/>
          <w:szCs w:val="24"/>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65.2. Права и обязанности участников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110"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87"/>
      <w:bookmarkEnd w:id="25"/>
      <w:r w:rsidRPr="00D639BB">
        <w:rPr>
          <w:rFonts w:ascii="Times New Roman" w:hAnsi="Times New Roman" w:cs="Times New Roman"/>
          <w:sz w:val="24"/>
          <w:szCs w:val="24"/>
        </w:rPr>
        <w:t>1. Участники корпорации (участники, члены, акционеры и т.п.) вправе: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участвовать в управлении делами корпорации, за исключением случая, предусмотренного </w:t>
      </w:r>
      <w:hyperlink w:anchor="Par684" w:history="1">
        <w:r w:rsidRPr="00D639BB">
          <w:rPr>
            <w:rFonts w:ascii="Times New Roman" w:hAnsi="Times New Roman" w:cs="Times New Roman"/>
            <w:color w:val="0000FF"/>
            <w:sz w:val="24"/>
            <w:szCs w:val="24"/>
          </w:rPr>
          <w:t>пунктом 2 статьи 84</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обжаловать решения органов корпорации, влекущие гражданско-правовые последствия, в случаях и в порядке, которые предусмотрены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требовать, действуя от имени корпорации </w:t>
      </w:r>
      <w:hyperlink r:id="rId111" w:history="1">
        <w:r w:rsidRPr="00D639BB">
          <w:rPr>
            <w:rFonts w:ascii="Times New Roman" w:hAnsi="Times New Roman" w:cs="Times New Roman"/>
            <w:color w:val="0000FF"/>
            <w:sz w:val="24"/>
            <w:szCs w:val="24"/>
          </w:rPr>
          <w:t>(пункт 1 статьи 182)</w:t>
        </w:r>
      </w:hyperlink>
      <w:r w:rsidRPr="00D639BB">
        <w:rPr>
          <w:rFonts w:ascii="Times New Roman" w:hAnsi="Times New Roman" w:cs="Times New Roman"/>
          <w:sz w:val="24"/>
          <w:szCs w:val="24"/>
        </w:rPr>
        <w:t xml:space="preserve">, возмещения причиненных корпорации убытков </w:t>
      </w:r>
      <w:hyperlink w:anchor="Par118" w:history="1">
        <w:r w:rsidRPr="00D639BB">
          <w:rPr>
            <w:rFonts w:ascii="Times New Roman" w:hAnsi="Times New Roman" w:cs="Times New Roman"/>
            <w:color w:val="0000FF"/>
            <w:sz w:val="24"/>
            <w:szCs w:val="24"/>
          </w:rPr>
          <w:t>(статья 53.1)</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оспаривать, действуя от имени корпорации </w:t>
      </w:r>
      <w:hyperlink r:id="rId112" w:history="1">
        <w:r w:rsidRPr="00D639BB">
          <w:rPr>
            <w:rFonts w:ascii="Times New Roman" w:hAnsi="Times New Roman" w:cs="Times New Roman"/>
            <w:color w:val="0000FF"/>
            <w:sz w:val="24"/>
            <w:szCs w:val="24"/>
          </w:rPr>
          <w:t>(пункт 1 статьи 182)</w:t>
        </w:r>
      </w:hyperlink>
      <w:r w:rsidRPr="00D639BB">
        <w:rPr>
          <w:rFonts w:ascii="Times New Roman" w:hAnsi="Times New Roman" w:cs="Times New Roman"/>
          <w:sz w:val="24"/>
          <w:szCs w:val="24"/>
        </w:rPr>
        <w:t xml:space="preserve">, совершенные ею сделки по основаниям, предусмотренным </w:t>
      </w:r>
      <w:hyperlink r:id="rId113" w:history="1">
        <w:r w:rsidRPr="00D639BB">
          <w:rPr>
            <w:rFonts w:ascii="Times New Roman" w:hAnsi="Times New Roman" w:cs="Times New Roman"/>
            <w:color w:val="0000FF"/>
            <w:sz w:val="24"/>
            <w:szCs w:val="24"/>
          </w:rPr>
          <w:t>статьей 174</w:t>
        </w:r>
      </w:hyperlink>
      <w:r w:rsidRPr="00D639BB">
        <w:rPr>
          <w:rFonts w:ascii="Times New Roman" w:hAnsi="Times New Roman" w:cs="Times New Roman"/>
          <w:sz w:val="24"/>
          <w:szCs w:val="24"/>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Участники корпорации могут иметь и другие права, предусмотренные законом или учредительным документом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394"/>
      <w:bookmarkEnd w:id="26"/>
      <w:r w:rsidRPr="00D639BB">
        <w:rPr>
          <w:rFonts w:ascii="Times New Roman" w:hAnsi="Times New Roman" w:cs="Times New Roman"/>
          <w:sz w:val="24"/>
          <w:szCs w:val="24"/>
        </w:rPr>
        <w:t xml:space="preserve">2. Участник корпорации или корпорация, требующие возмещения причиненных корпорации убытков </w:t>
      </w:r>
      <w:hyperlink w:anchor="Par118" w:history="1">
        <w:r w:rsidRPr="00D639BB">
          <w:rPr>
            <w:rFonts w:ascii="Times New Roman" w:hAnsi="Times New Roman" w:cs="Times New Roman"/>
            <w:color w:val="0000FF"/>
            <w:sz w:val="24"/>
            <w:szCs w:val="24"/>
          </w:rPr>
          <w:t>(статья 53.1)</w:t>
        </w:r>
      </w:hyperlink>
      <w:r w:rsidRPr="00D639BB">
        <w:rPr>
          <w:rFonts w:ascii="Times New Roman" w:hAnsi="Times New Roman" w:cs="Times New Roman"/>
          <w:sz w:val="24"/>
          <w:szCs w:val="24"/>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118" w:history="1">
        <w:r w:rsidRPr="00D639BB">
          <w:rPr>
            <w:rFonts w:ascii="Times New Roman" w:hAnsi="Times New Roman" w:cs="Times New Roman"/>
            <w:color w:val="0000FF"/>
            <w:sz w:val="24"/>
            <w:szCs w:val="24"/>
          </w:rPr>
          <w:t>(статья 53.1)</w:t>
        </w:r>
      </w:hyperlink>
      <w:r w:rsidRPr="00D639BB">
        <w:rPr>
          <w:rFonts w:ascii="Times New Roman" w:hAnsi="Times New Roman" w:cs="Times New Roman"/>
          <w:sz w:val="24"/>
          <w:szCs w:val="24"/>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96"/>
      <w:bookmarkEnd w:id="27"/>
      <w:r w:rsidRPr="00D639BB">
        <w:rPr>
          <w:rFonts w:ascii="Times New Roman" w:hAnsi="Times New Roman" w:cs="Times New Roman"/>
          <w:sz w:val="24"/>
          <w:szCs w:val="24"/>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97"/>
      <w:bookmarkEnd w:id="28"/>
      <w:r w:rsidRPr="00D639BB">
        <w:rPr>
          <w:rFonts w:ascii="Times New Roman" w:hAnsi="Times New Roman" w:cs="Times New Roman"/>
          <w:sz w:val="24"/>
          <w:szCs w:val="24"/>
        </w:rPr>
        <w:t>4. Участник корпорации обязан:</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не разглашать конфиденциальную информацию о деятельности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не совершать действия, заведомо направленные на причинение вреда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Участники корпорации могут нести и другие обязанности, предусмотренные законом или учредительным документом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lastRenderedPageBreak/>
        <w:t>Статья 65.3. Управление в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114"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409"/>
      <w:bookmarkEnd w:id="29"/>
      <w:r w:rsidRPr="00D639BB">
        <w:rPr>
          <w:rFonts w:ascii="Times New Roman" w:hAnsi="Times New Roman" w:cs="Times New Roman"/>
          <w:sz w:val="24"/>
          <w:szCs w:val="24"/>
        </w:rPr>
        <w:t>1. Высшим органом корпорации является общее собрание ее участников.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411"/>
      <w:bookmarkEnd w:id="30"/>
      <w:r w:rsidRPr="00D639BB">
        <w:rPr>
          <w:rFonts w:ascii="Times New Roman" w:hAnsi="Times New Roman" w:cs="Times New Roman"/>
          <w:sz w:val="24"/>
          <w:szCs w:val="24"/>
        </w:rPr>
        <w:t>2. Если иное не предусмотрено настоящим Кодексом или другим законом, к исключительной компетенции высшего органа корпорации относятся: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определение приоритетных направлений деятельности корпорации, принципов образования и использования ее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утверждение и изменение устава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избрание ревизионной комиссии (ревизора) и назначение аудиторской организации или индивидуального аудитора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422"/>
      <w:bookmarkEnd w:id="31"/>
      <w:r w:rsidRPr="00D639BB">
        <w:rPr>
          <w:rFonts w:ascii="Times New Roman" w:hAnsi="Times New Roman" w:cs="Times New Roman"/>
          <w:sz w:val="24"/>
          <w:szCs w:val="24"/>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109" w:history="1">
        <w:r w:rsidRPr="00D639BB">
          <w:rPr>
            <w:rFonts w:ascii="Times New Roman" w:hAnsi="Times New Roman" w:cs="Times New Roman"/>
            <w:color w:val="0000FF"/>
            <w:sz w:val="24"/>
            <w:szCs w:val="24"/>
          </w:rPr>
          <w:t>(абзац третий пункта 1 статьи 53)</w:t>
        </w:r>
      </w:hyperlink>
      <w:r w:rsidRPr="00D639BB">
        <w:rPr>
          <w:rFonts w:ascii="Times New Roman" w:hAnsi="Times New Roman" w:cs="Times New Roman"/>
          <w:sz w:val="24"/>
          <w:szCs w:val="24"/>
        </w:rPr>
        <w:t>. В качестве единоличного исполнительного органа корпорации может выступать как физическое лицо, так и юридическое лицо.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425" w:history="1">
        <w:r w:rsidRPr="00D639BB">
          <w:rPr>
            <w:rFonts w:ascii="Times New Roman" w:hAnsi="Times New Roman" w:cs="Times New Roman"/>
            <w:color w:val="0000FF"/>
            <w:sz w:val="24"/>
            <w:szCs w:val="24"/>
          </w:rPr>
          <w:t>пунктом 4</w:t>
        </w:r>
      </w:hyperlink>
      <w:r w:rsidRPr="00D639BB">
        <w:rPr>
          <w:rFonts w:ascii="Times New Roman" w:hAnsi="Times New Roman" w:cs="Times New Roman"/>
          <w:sz w:val="24"/>
          <w:szCs w:val="24"/>
        </w:rPr>
        <w:t xml:space="preserve"> настоящей статьи коллегиального органа управления.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425"/>
      <w:bookmarkEnd w:id="32"/>
      <w:r w:rsidRPr="00D639BB">
        <w:rPr>
          <w:rFonts w:ascii="Times New Roman" w:hAnsi="Times New Roman" w:cs="Times New Roman"/>
          <w:sz w:val="24"/>
          <w:szCs w:val="24"/>
        </w:rPr>
        <w:lastRenderedPageBreak/>
        <w:t xml:space="preserve">4. Наряду с исполнительными органами, указанными в </w:t>
      </w:r>
      <w:hyperlink w:anchor="Par422" w:history="1">
        <w:r w:rsidRPr="00D639BB">
          <w:rPr>
            <w:rFonts w:ascii="Times New Roman" w:hAnsi="Times New Roman" w:cs="Times New Roman"/>
            <w:color w:val="0000FF"/>
            <w:sz w:val="24"/>
            <w:szCs w:val="24"/>
          </w:rPr>
          <w:t>пункте 3</w:t>
        </w:r>
      </w:hyperlink>
      <w:r w:rsidRPr="00D639BB">
        <w:rPr>
          <w:rFonts w:ascii="Times New Roman" w:hAnsi="Times New Roman" w:cs="Times New Roman"/>
          <w:sz w:val="24"/>
          <w:szCs w:val="24"/>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118" w:history="1">
        <w:r w:rsidRPr="00D639BB">
          <w:rPr>
            <w:rFonts w:ascii="Times New Roman" w:hAnsi="Times New Roman" w:cs="Times New Roman"/>
            <w:color w:val="0000FF"/>
            <w:sz w:val="24"/>
            <w:szCs w:val="24"/>
          </w:rPr>
          <w:t>(статья 53.1)</w:t>
        </w:r>
      </w:hyperlink>
      <w:r w:rsidRPr="00D639BB">
        <w:rPr>
          <w:rFonts w:ascii="Times New Roman" w:hAnsi="Times New Roman" w:cs="Times New Roman"/>
          <w:sz w:val="24"/>
          <w:szCs w:val="24"/>
        </w:rPr>
        <w:t xml:space="preserve">, оспаривать совершенные корпорацией сделки по основаниям, предусмотренным </w:t>
      </w:r>
      <w:hyperlink r:id="rId115" w:history="1">
        <w:r w:rsidRPr="00D639BB">
          <w:rPr>
            <w:rFonts w:ascii="Times New Roman" w:hAnsi="Times New Roman" w:cs="Times New Roman"/>
            <w:color w:val="0000FF"/>
            <w:sz w:val="24"/>
            <w:szCs w:val="24"/>
          </w:rPr>
          <w:t>статьей 174</w:t>
        </w:r>
      </w:hyperlink>
      <w:r w:rsidRPr="00D639BB">
        <w:rPr>
          <w:rFonts w:ascii="Times New Roman" w:hAnsi="Times New Roman" w:cs="Times New Roman"/>
          <w:sz w:val="24"/>
          <w:szCs w:val="24"/>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394" w:history="1">
        <w:r w:rsidRPr="00D639BB">
          <w:rPr>
            <w:rFonts w:ascii="Times New Roman" w:hAnsi="Times New Roman" w:cs="Times New Roman"/>
            <w:color w:val="0000FF"/>
            <w:sz w:val="24"/>
            <w:szCs w:val="24"/>
          </w:rPr>
          <w:t>пунктом 2 статьи 65.2</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639BB">
        <w:rPr>
          <w:rFonts w:ascii="Times New Roman" w:hAnsi="Times New Roman" w:cs="Times New Roman"/>
          <w:sz w:val="24"/>
          <w:szCs w:val="24"/>
        </w:rPr>
        <w:t>§ 2. Коммерческие корпоративные организации</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16"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1. Общие положения о хозяйственных товариществах</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r w:rsidRPr="00D639BB">
        <w:rPr>
          <w:rFonts w:ascii="Times New Roman" w:hAnsi="Times New Roman" w:cs="Times New Roman"/>
          <w:sz w:val="24"/>
          <w:szCs w:val="24"/>
        </w:rPr>
        <w:t>и обществах</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17"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66. Основные положения о хозяйственных товариществах и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1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r:id="rId119" w:history="1">
        <w:r w:rsidRPr="00D639BB">
          <w:rPr>
            <w:rFonts w:ascii="Times New Roman" w:hAnsi="Times New Roman" w:cs="Times New Roman"/>
            <w:color w:val="0000FF"/>
            <w:sz w:val="24"/>
            <w:szCs w:val="24"/>
          </w:rPr>
          <w:t>(статья 125)</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120"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1"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может быть запрещено или ограничено участие отдельных категорий лиц в хозяйственных товариществах и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66.1. Вклады в имущество хозяйственного товарищества или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122"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457"/>
      <w:bookmarkEnd w:id="33"/>
      <w:r w:rsidRPr="00D639BB">
        <w:rPr>
          <w:rFonts w:ascii="Times New Roman" w:hAnsi="Times New Roman" w:cs="Times New Roman"/>
          <w:sz w:val="24"/>
          <w:szCs w:val="24"/>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ar457" w:history="1">
        <w:r w:rsidRPr="00D639BB">
          <w:rPr>
            <w:rFonts w:ascii="Times New Roman" w:hAnsi="Times New Roman" w:cs="Times New Roman"/>
            <w:color w:val="0000FF"/>
            <w:sz w:val="24"/>
            <w:szCs w:val="24"/>
          </w:rPr>
          <w:t>пункте 1</w:t>
        </w:r>
      </w:hyperlink>
      <w:r w:rsidRPr="00D639BB">
        <w:rPr>
          <w:rFonts w:ascii="Times New Roman" w:hAnsi="Times New Roman" w:cs="Times New Roman"/>
          <w:sz w:val="24"/>
          <w:szCs w:val="24"/>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4" w:name="Par460"/>
      <w:bookmarkEnd w:id="34"/>
      <w:r w:rsidRPr="00D639BB">
        <w:rPr>
          <w:rFonts w:ascii="Times New Roman" w:hAnsi="Times New Roman" w:cs="Times New Roman"/>
          <w:sz w:val="24"/>
          <w:szCs w:val="24"/>
        </w:rPr>
        <w:t>Статья 66.2. Основные положения об уставном капитале хозяйственного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123"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464"/>
      <w:bookmarkEnd w:id="35"/>
      <w:r w:rsidRPr="00D639BB">
        <w:rPr>
          <w:rFonts w:ascii="Times New Roman" w:hAnsi="Times New Roman" w:cs="Times New Roman"/>
          <w:sz w:val="24"/>
          <w:szCs w:val="24"/>
        </w:rPr>
        <w:t>1. Минимальный размер уставных капиталов хозяйственных обществ определяется законами о хозяйственных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464" w:history="1">
        <w:r w:rsidRPr="00D639BB">
          <w:rPr>
            <w:rFonts w:ascii="Times New Roman" w:hAnsi="Times New Roman" w:cs="Times New Roman"/>
            <w:color w:val="0000FF"/>
            <w:sz w:val="24"/>
            <w:szCs w:val="24"/>
          </w:rPr>
          <w:t>пункт 1</w:t>
        </w:r>
      </w:hyperlink>
      <w:r w:rsidRPr="00D639BB">
        <w:rPr>
          <w:rFonts w:ascii="Times New Roman" w:hAnsi="Times New Roman" w:cs="Times New Roman"/>
          <w:sz w:val="24"/>
          <w:szCs w:val="24"/>
        </w:rPr>
        <w:t xml:space="preserve"> настоящей статьи).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Денежная оценка неденежного вклада в уставный капитал хозяйственного общества </w:t>
      </w:r>
      <w:r w:rsidRPr="00D639BB">
        <w:rPr>
          <w:rFonts w:ascii="Times New Roman" w:hAnsi="Times New Roman" w:cs="Times New Roman"/>
          <w:sz w:val="24"/>
          <w:szCs w:val="24"/>
        </w:rPr>
        <w:lastRenderedPageBreak/>
        <w:t>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66.3. Публичные и непубличные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124"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Акционерные общества, созданные до 1 сентября 2014 года и отвечающие признакам публичных акционерных обществ (пункт 1 статьи 66.3 ГК РФ), </w:t>
      </w:r>
      <w:hyperlink r:id="rId125" w:history="1">
        <w:r w:rsidRPr="00D639BB">
          <w:rPr>
            <w:rFonts w:ascii="Times New Roman" w:hAnsi="Times New Roman" w:cs="Times New Roman"/>
            <w:color w:val="0000FF"/>
            <w:sz w:val="24"/>
            <w:szCs w:val="24"/>
          </w:rPr>
          <w:t>признаются</w:t>
        </w:r>
      </w:hyperlink>
      <w:r w:rsidRPr="00D639BB">
        <w:rPr>
          <w:rFonts w:ascii="Times New Roman" w:hAnsi="Times New Roman" w:cs="Times New Roman"/>
          <w:sz w:val="24"/>
          <w:szCs w:val="24"/>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481"/>
      <w:bookmarkEnd w:id="36"/>
      <w:r w:rsidRPr="00D639BB">
        <w:rPr>
          <w:rFonts w:ascii="Times New Roman" w:hAnsi="Times New Roman" w:cs="Times New Roman"/>
          <w:sz w:val="24"/>
          <w:szCs w:val="24"/>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Общество с ограниченной ответственностью и акционерное общество, которое не отвечает признакам, указанным в </w:t>
      </w:r>
      <w:hyperlink w:anchor="Par481" w:history="1">
        <w:r w:rsidRPr="00D639BB">
          <w:rPr>
            <w:rFonts w:ascii="Times New Roman" w:hAnsi="Times New Roman" w:cs="Times New Roman"/>
            <w:color w:val="0000FF"/>
            <w:sz w:val="24"/>
            <w:szCs w:val="24"/>
          </w:rPr>
          <w:t>пункте 1</w:t>
        </w:r>
      </w:hyperlink>
      <w:r w:rsidRPr="00D639BB">
        <w:rPr>
          <w:rFonts w:ascii="Times New Roman" w:hAnsi="Times New Roman" w:cs="Times New Roman"/>
          <w:sz w:val="24"/>
          <w:szCs w:val="24"/>
        </w:rPr>
        <w:t xml:space="preserve"> настоящей статьи, признаются непубличными.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483"/>
      <w:bookmarkEnd w:id="37"/>
      <w:r w:rsidRPr="00D639BB">
        <w:rPr>
          <w:rFonts w:ascii="Times New Roman" w:hAnsi="Times New Roman" w:cs="Times New Roman"/>
          <w:sz w:val="24"/>
          <w:szCs w:val="24"/>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о передаче на рассмотрение коллегиального органа управления общества </w:t>
      </w:r>
      <w:hyperlink w:anchor="Par425" w:history="1">
        <w:r w:rsidRPr="00D639BB">
          <w:rPr>
            <w:rFonts w:ascii="Times New Roman" w:hAnsi="Times New Roman" w:cs="Times New Roman"/>
            <w:color w:val="0000FF"/>
            <w:sz w:val="24"/>
            <w:szCs w:val="24"/>
          </w:rPr>
          <w:t xml:space="preserve">(пункт 4 </w:t>
        </w:r>
        <w:r w:rsidRPr="00D639BB">
          <w:rPr>
            <w:rFonts w:ascii="Times New Roman" w:hAnsi="Times New Roman" w:cs="Times New Roman"/>
            <w:color w:val="0000FF"/>
            <w:sz w:val="24"/>
            <w:szCs w:val="24"/>
          </w:rPr>
          <w:lastRenderedPageBreak/>
          <w:t>статьи 65.3)</w:t>
        </w:r>
      </w:hyperlink>
      <w:r w:rsidRPr="00D639BB">
        <w:rPr>
          <w:rFonts w:ascii="Times New Roman" w:hAnsi="Times New Roman" w:cs="Times New Roman"/>
          <w:sz w:val="24"/>
          <w:szCs w:val="24"/>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внесения изменений в устав хозяйственного общества, утверждения устава в новой редакции;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реорганизации или ликвидации хозяйственного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определения количественного состава коллегиального органа управления общества </w:t>
      </w:r>
      <w:hyperlink w:anchor="Par425" w:history="1">
        <w:r w:rsidRPr="00D639BB">
          <w:rPr>
            <w:rFonts w:ascii="Times New Roman" w:hAnsi="Times New Roman" w:cs="Times New Roman"/>
            <w:color w:val="0000FF"/>
            <w:sz w:val="24"/>
            <w:szCs w:val="24"/>
          </w:rPr>
          <w:t>(пункт 4 статьи 65.3)</w:t>
        </w:r>
      </w:hyperlink>
      <w:r w:rsidRPr="00D639BB">
        <w:rPr>
          <w:rFonts w:ascii="Times New Roman" w:hAnsi="Times New Roman" w:cs="Times New Roman"/>
          <w:sz w:val="24"/>
          <w:szCs w:val="24"/>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определения количества, номинальной стоимости, категории (типа) объявленных акций и прав, предоставляемых этими акциями;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утверждения не являющихся учредительными документами внутреннего регламента или иных внутренних документов </w:t>
      </w:r>
      <w:hyperlink w:anchor="Par101" w:history="1">
        <w:r w:rsidRPr="00D639BB">
          <w:rPr>
            <w:rFonts w:ascii="Times New Roman" w:hAnsi="Times New Roman" w:cs="Times New Roman"/>
            <w:color w:val="0000FF"/>
            <w:sz w:val="24"/>
            <w:szCs w:val="24"/>
          </w:rPr>
          <w:t>(пункт 5 статьи 52)</w:t>
        </w:r>
      </w:hyperlink>
      <w:r w:rsidRPr="00D639BB">
        <w:rPr>
          <w:rFonts w:ascii="Times New Roman" w:hAnsi="Times New Roman" w:cs="Times New Roman"/>
          <w:sz w:val="24"/>
          <w:szCs w:val="24"/>
        </w:rPr>
        <w:t xml:space="preserve"> хозяйственного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о закреплении функций коллегиального исполнительного органа общества за коллегиальным органом управления общества </w:t>
      </w:r>
      <w:hyperlink w:anchor="Par425" w:history="1">
        <w:r w:rsidRPr="00D639BB">
          <w:rPr>
            <w:rFonts w:ascii="Times New Roman" w:hAnsi="Times New Roman" w:cs="Times New Roman"/>
            <w:color w:val="0000FF"/>
            <w:sz w:val="24"/>
            <w:szCs w:val="24"/>
          </w:rPr>
          <w:t>(пункт 4 статьи 65.3)</w:t>
        </w:r>
      </w:hyperlink>
      <w:r w:rsidRPr="00D639BB">
        <w:rPr>
          <w:rFonts w:ascii="Times New Roman" w:hAnsi="Times New Roman" w:cs="Times New Roman"/>
          <w:sz w:val="24"/>
          <w:szCs w:val="24"/>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о передаче единоличному исполнительному органу общества функций коллегиального исполнительного органа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об отсутствии в обществе ревизионной комиссии или о ее создании исключительно в случаях, предусмотренных уставом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425" w:history="1">
        <w:r w:rsidRPr="00D639BB">
          <w:rPr>
            <w:rFonts w:ascii="Times New Roman" w:hAnsi="Times New Roman" w:cs="Times New Roman"/>
            <w:color w:val="0000FF"/>
            <w:sz w:val="24"/>
            <w:szCs w:val="24"/>
          </w:rPr>
          <w:t>(пункт 4 статьи 65.3)</w:t>
        </w:r>
      </w:hyperlink>
      <w:r w:rsidRPr="00D639BB">
        <w:rPr>
          <w:rFonts w:ascii="Times New Roman" w:hAnsi="Times New Roman" w:cs="Times New Roman"/>
          <w:sz w:val="24"/>
          <w:szCs w:val="24"/>
        </w:rPr>
        <w:t xml:space="preserve"> или коллегиального исполнительного органа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9) иные положения в случаях, предусмотренных законами о хозяйственных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4. В случаях, если положения, предусмотренные </w:t>
      </w:r>
      <w:hyperlink w:anchor="Par483" w:history="1">
        <w:r w:rsidRPr="00D639BB">
          <w:rPr>
            <w:rFonts w:ascii="Times New Roman" w:hAnsi="Times New Roman" w:cs="Times New Roman"/>
            <w:color w:val="0000FF"/>
            <w:sz w:val="24"/>
            <w:szCs w:val="24"/>
          </w:rPr>
          <w:t>пунктом 3</w:t>
        </w:r>
      </w:hyperlink>
      <w:r w:rsidRPr="00D639BB">
        <w:rPr>
          <w:rFonts w:ascii="Times New Roman" w:hAnsi="Times New Roman" w:cs="Times New Roman"/>
          <w:sz w:val="24"/>
          <w:szCs w:val="24"/>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67. Права и обязанности участника хозяйственного товарищества и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 xml:space="preserve">(в ред. Федерального </w:t>
      </w:r>
      <w:hyperlink r:id="rId126"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Участник хозяйственного товарищества или общества наряду с правами, предусмотренными для участников корпораций </w:t>
      </w:r>
      <w:hyperlink w:anchor="Par387" w:history="1">
        <w:r w:rsidRPr="00D639BB">
          <w:rPr>
            <w:rFonts w:ascii="Times New Roman" w:hAnsi="Times New Roman" w:cs="Times New Roman"/>
            <w:color w:val="0000FF"/>
            <w:sz w:val="24"/>
            <w:szCs w:val="24"/>
          </w:rPr>
          <w:t>пунктом 1 статьи 65.2</w:t>
        </w:r>
      </w:hyperlink>
      <w:r w:rsidRPr="00D639BB">
        <w:rPr>
          <w:rFonts w:ascii="Times New Roman" w:hAnsi="Times New Roman" w:cs="Times New Roman"/>
          <w:sz w:val="24"/>
          <w:szCs w:val="24"/>
        </w:rPr>
        <w:t xml:space="preserve"> настоящего Кодекса, также вправе: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принимать участие в распределении прибыли товарищества или общества, участником которого он является;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получать в случае ликвидации товарищества или общества часть имущества, оставшегося после расчетов с кредиторами, или его стоимость;</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Участник хозяйственного товарищества или общества наряду с обязанностями, предусмотренными для участников корпораций </w:t>
      </w:r>
      <w:hyperlink w:anchor="Par397" w:history="1">
        <w:r w:rsidRPr="00D639BB">
          <w:rPr>
            <w:rFonts w:ascii="Times New Roman" w:hAnsi="Times New Roman" w:cs="Times New Roman"/>
            <w:color w:val="0000FF"/>
            <w:sz w:val="24"/>
            <w:szCs w:val="24"/>
          </w:rPr>
          <w:t>пунктом 4 статьи 65.2</w:t>
        </w:r>
      </w:hyperlink>
      <w:r w:rsidRPr="00D639BB">
        <w:rPr>
          <w:rFonts w:ascii="Times New Roman" w:hAnsi="Times New Roman" w:cs="Times New Roman"/>
          <w:sz w:val="24"/>
          <w:szCs w:val="24"/>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67.1. Особенности управления и контроля в хозяйственных товариществах и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127"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Управление в полном товариществе и товариществе на вере осуществляется в порядке, установленном </w:t>
      </w:r>
      <w:hyperlink w:anchor="Par586" w:history="1">
        <w:r w:rsidRPr="00D639BB">
          <w:rPr>
            <w:rFonts w:ascii="Times New Roman" w:hAnsi="Times New Roman" w:cs="Times New Roman"/>
            <w:color w:val="0000FF"/>
            <w:sz w:val="24"/>
            <w:szCs w:val="24"/>
          </w:rPr>
          <w:t>статьями 71</w:t>
        </w:r>
      </w:hyperlink>
      <w:r w:rsidRPr="00D639BB">
        <w:rPr>
          <w:rFonts w:ascii="Times New Roman" w:hAnsi="Times New Roman" w:cs="Times New Roman"/>
          <w:sz w:val="24"/>
          <w:szCs w:val="24"/>
        </w:rPr>
        <w:t xml:space="preserve"> и </w:t>
      </w:r>
      <w:hyperlink w:anchor="Par681" w:history="1">
        <w:r w:rsidRPr="00D639BB">
          <w:rPr>
            <w:rFonts w:ascii="Times New Roman" w:hAnsi="Times New Roman" w:cs="Times New Roman"/>
            <w:color w:val="0000FF"/>
            <w:sz w:val="24"/>
            <w:szCs w:val="24"/>
          </w:rPr>
          <w:t>84</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К исключительной компетенции общего собрания участников хозяйственного общества наряду с вопросами, указанными в </w:t>
      </w:r>
      <w:hyperlink w:anchor="Par411" w:history="1">
        <w:r w:rsidRPr="00D639BB">
          <w:rPr>
            <w:rFonts w:ascii="Times New Roman" w:hAnsi="Times New Roman" w:cs="Times New Roman"/>
            <w:color w:val="0000FF"/>
            <w:sz w:val="24"/>
            <w:szCs w:val="24"/>
          </w:rPr>
          <w:t>пункте 2 статьи 65.3</w:t>
        </w:r>
      </w:hyperlink>
      <w:r w:rsidRPr="00D639BB">
        <w:rPr>
          <w:rFonts w:ascii="Times New Roman" w:hAnsi="Times New Roman" w:cs="Times New Roman"/>
          <w:sz w:val="24"/>
          <w:szCs w:val="24"/>
        </w:rPr>
        <w:t xml:space="preserve"> настоящего Кодекса, относятся: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изменение размера уставного капитала общества, если иное не предусмотрено законами о хозяйственных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425" w:history="1">
        <w:r w:rsidRPr="00D639BB">
          <w:rPr>
            <w:rFonts w:ascii="Times New Roman" w:hAnsi="Times New Roman" w:cs="Times New Roman"/>
            <w:color w:val="0000FF"/>
            <w:sz w:val="24"/>
            <w:szCs w:val="24"/>
          </w:rPr>
          <w:t>(пункт 4 статьи 65.3)</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распределение прибылей и убытков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843" w:history="1">
        <w:r w:rsidRPr="00D639BB">
          <w:rPr>
            <w:rFonts w:ascii="Times New Roman" w:hAnsi="Times New Roman" w:cs="Times New Roman"/>
            <w:color w:val="0000FF"/>
            <w:sz w:val="24"/>
            <w:szCs w:val="24"/>
          </w:rPr>
          <w:t>(пункт 4 статьи 97)</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67.2. Корпоративный договор</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128"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Условия корпоративного договора, противоречащие правилам абзаца первого настоящего пункта, ничтожны.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Корпоративный договор заключается в письменной форме путем составления одного документа, подписанного сторонами.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w:t>
      </w:r>
      <w:r w:rsidRPr="00D639BB">
        <w:rPr>
          <w:rFonts w:ascii="Times New Roman" w:hAnsi="Times New Roman" w:cs="Times New Roman"/>
          <w:sz w:val="24"/>
          <w:szCs w:val="24"/>
        </w:rPr>
        <w:lastRenderedPageBreak/>
        <w:t>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 Корпоративный договор не создает обязанностей для лиц, не участвующих в нем в качестве сторон </w:t>
      </w:r>
      <w:hyperlink r:id="rId129" w:history="1">
        <w:r w:rsidRPr="00D639BB">
          <w:rPr>
            <w:rFonts w:ascii="Times New Roman" w:hAnsi="Times New Roman" w:cs="Times New Roman"/>
            <w:color w:val="0000FF"/>
            <w:sz w:val="24"/>
            <w:szCs w:val="24"/>
          </w:rPr>
          <w:t>(статья 308)</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8" w:name="Par551"/>
      <w:bookmarkEnd w:id="38"/>
      <w:r w:rsidRPr="00D639BB">
        <w:rPr>
          <w:rFonts w:ascii="Times New Roman" w:hAnsi="Times New Roman" w:cs="Times New Roman"/>
          <w:sz w:val="24"/>
          <w:szCs w:val="24"/>
        </w:rPr>
        <w:t>Статья 67.3. Дочернее хозяйственное общество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(введена Федеральным </w:t>
      </w:r>
      <w:hyperlink r:id="rId130"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Дочернее общество не отвечает по долгам основного хозяйственного </w:t>
      </w:r>
      <w:r w:rsidRPr="00D639BB">
        <w:rPr>
          <w:rFonts w:ascii="Times New Roman" w:hAnsi="Times New Roman" w:cs="Times New Roman"/>
          <w:sz w:val="24"/>
          <w:szCs w:val="24"/>
        </w:rPr>
        <w:lastRenderedPageBreak/>
        <w:t>товарищества или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r:id="rId131" w:history="1">
        <w:r w:rsidRPr="00D639BB">
          <w:rPr>
            <w:rFonts w:ascii="Times New Roman" w:hAnsi="Times New Roman" w:cs="Times New Roman"/>
            <w:color w:val="0000FF"/>
            <w:sz w:val="24"/>
            <w:szCs w:val="24"/>
          </w:rPr>
          <w:t>(пункт 3 статьи 401)</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132" w:history="1">
        <w:r w:rsidRPr="00D639BB">
          <w:rPr>
            <w:rFonts w:ascii="Times New Roman" w:hAnsi="Times New Roman" w:cs="Times New Roman"/>
            <w:color w:val="0000FF"/>
            <w:sz w:val="24"/>
            <w:szCs w:val="24"/>
          </w:rPr>
          <w:t>(статья 1064)</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68. Преобразование хозяйственных товариществ и обществ</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33"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3 введен Федеральным </w:t>
      </w:r>
      <w:hyperlink r:id="rId134"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569"/>
      <w:bookmarkEnd w:id="39"/>
      <w:r w:rsidRPr="00D639BB">
        <w:rPr>
          <w:rFonts w:ascii="Times New Roman" w:hAnsi="Times New Roman" w:cs="Times New Roman"/>
          <w:sz w:val="24"/>
          <w:szCs w:val="24"/>
        </w:rPr>
        <w:t>2. Полное товарищество</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69. Основные положения о полном товариществе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Лицо может быть участником только одного полного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70. Учредительный договор полного товарищества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соответствии с Федеральным </w:t>
      </w:r>
      <w:hyperlink r:id="rId135"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 с </w:t>
      </w:r>
      <w:hyperlink r:id="rId136" w:history="1">
        <w:r w:rsidRPr="00D639BB">
          <w:rPr>
            <w:rFonts w:ascii="Times New Roman" w:hAnsi="Times New Roman" w:cs="Times New Roman"/>
            <w:color w:val="0000FF"/>
            <w:sz w:val="24"/>
            <w:szCs w:val="24"/>
          </w:rPr>
          <w:t>1 сентября 2014 года</w:t>
        </w:r>
      </w:hyperlink>
      <w:r w:rsidRPr="00D639BB">
        <w:rPr>
          <w:rFonts w:ascii="Times New Roman" w:hAnsi="Times New Roman" w:cs="Times New Roman"/>
          <w:sz w:val="24"/>
          <w:szCs w:val="24"/>
        </w:rP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w:t>
      </w:r>
      <w:r w:rsidRPr="00D639BB">
        <w:rPr>
          <w:rFonts w:ascii="Times New Roman" w:hAnsi="Times New Roman" w:cs="Times New Roman"/>
          <w:sz w:val="24"/>
          <w:szCs w:val="24"/>
        </w:rPr>
        <w:lastRenderedPageBreak/>
        <w:t>заменены словами "сведения о фирменном наименовании и месте нахождения товарищества, условия о размере и составе его складочного капитала".</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Учредительный договор полного товарищества должен содержать помимо сведений, указанных в </w:t>
      </w:r>
      <w:hyperlink w:anchor="Par679" w:history="1">
        <w:r w:rsidRPr="00D639BB">
          <w:rPr>
            <w:rFonts w:ascii="Times New Roman" w:hAnsi="Times New Roman" w:cs="Times New Roman"/>
            <w:color w:val="0000FF"/>
            <w:sz w:val="24"/>
            <w:szCs w:val="24"/>
          </w:rPr>
          <w:t>пункте 2 статьи 52</w:t>
        </w:r>
      </w:hyperlink>
      <w:r w:rsidRPr="00D639BB">
        <w:rPr>
          <w:rFonts w:ascii="Times New Roman" w:hAnsi="Times New Roman" w:cs="Times New Roman"/>
          <w:sz w:val="24"/>
          <w:szCs w:val="24"/>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0" w:name="Par586"/>
      <w:bookmarkEnd w:id="40"/>
      <w:r w:rsidRPr="00D639BB">
        <w:rPr>
          <w:rFonts w:ascii="Times New Roman" w:hAnsi="Times New Roman" w:cs="Times New Roman"/>
          <w:sz w:val="24"/>
          <w:szCs w:val="24"/>
        </w:rPr>
        <w:t>Статья 71. Управление в полном товариществе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37"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72. Ведение дел полного товарищества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 совместном ведении дел товарищества его участниками для совершения каждой сделки требуется согласие всех участников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73. Обязанности участника полного товарищества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Участник полного товарищества обязан участвовать в его деятельности в соответствии с условиями учредительного договора.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3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74. Распределение прибыли и убытков полного товарищества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75. Ответственность участников полного товарищества по его обязательствам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Участники полного товарищества солидарно несут субсидиарную ответственность своим имуществом по обязательствам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617"/>
      <w:bookmarkEnd w:id="41"/>
      <w:r w:rsidRPr="00D639BB">
        <w:rPr>
          <w:rFonts w:ascii="Times New Roman" w:hAnsi="Times New Roman" w:cs="Times New Roman"/>
          <w:sz w:val="24"/>
          <w:szCs w:val="24"/>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618"/>
      <w:bookmarkEnd w:id="42"/>
      <w:r w:rsidRPr="00D639BB">
        <w:rPr>
          <w:rFonts w:ascii="Times New Roman" w:hAnsi="Times New Roman" w:cs="Times New Roman"/>
          <w:sz w:val="24"/>
          <w:szCs w:val="24"/>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Соглашение участников товарищества об ограничении или устранении ответственности, предусмотренной в настоящей статье, ничтожно.</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76. Изменение состава участников полного товарищества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623"/>
      <w:bookmarkEnd w:id="43"/>
      <w:r w:rsidRPr="00D639BB">
        <w:rPr>
          <w:rFonts w:ascii="Times New Roman" w:hAnsi="Times New Roman" w:cs="Times New Roman"/>
          <w:sz w:val="24"/>
          <w:szCs w:val="24"/>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w:t>
      </w:r>
      <w:r w:rsidRPr="00D639BB">
        <w:rPr>
          <w:rFonts w:ascii="Times New Roman" w:hAnsi="Times New Roman" w:cs="Times New Roman"/>
          <w:sz w:val="24"/>
          <w:szCs w:val="24"/>
        </w:rPr>
        <w:lastRenderedPageBreak/>
        <w:t>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77. Выход участника из полного товарищества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Участник полного товарищества вправе выйти из него, заявив об отказе от участия в товариществе.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Соглашение между участниками товарищества об отказе от права выйти из товарищества ничтожно.</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78. Последствия выбытия участника из полного товарищества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634"/>
      <w:bookmarkEnd w:id="44"/>
      <w:r w:rsidRPr="00D639BB">
        <w:rPr>
          <w:rFonts w:ascii="Times New Roman" w:hAnsi="Times New Roman" w:cs="Times New Roman"/>
          <w:sz w:val="24"/>
          <w:szCs w:val="24"/>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647" w:history="1">
        <w:r w:rsidRPr="00D639BB">
          <w:rPr>
            <w:rFonts w:ascii="Times New Roman" w:hAnsi="Times New Roman" w:cs="Times New Roman"/>
            <w:color w:val="0000FF"/>
            <w:sz w:val="24"/>
            <w:szCs w:val="24"/>
          </w:rPr>
          <w:t>статье 80</w:t>
        </w:r>
      </w:hyperlink>
      <w:r w:rsidRPr="00D639BB">
        <w:rPr>
          <w:rFonts w:ascii="Times New Roman" w:hAnsi="Times New Roman" w:cs="Times New Roman"/>
          <w:sz w:val="24"/>
          <w:szCs w:val="24"/>
        </w:rPr>
        <w:t xml:space="preserve"> настоящего Кодекса, на момент его выбытия.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В случае смерти участника полного товарищества его наследник может вступить в полное товарищество лишь с согласия других участников.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Расчеты с наследником (правопреемником), не вступившим в товарищество, производятся в соответствии с </w:t>
      </w:r>
      <w:hyperlink w:anchor="Par634" w:history="1">
        <w:r w:rsidRPr="00D639BB">
          <w:rPr>
            <w:rFonts w:ascii="Times New Roman" w:hAnsi="Times New Roman" w:cs="Times New Roman"/>
            <w:color w:val="0000FF"/>
            <w:sz w:val="24"/>
            <w:szCs w:val="24"/>
          </w:rPr>
          <w:t>пунктом 1</w:t>
        </w:r>
      </w:hyperlink>
      <w:r w:rsidRPr="00D639BB">
        <w:rPr>
          <w:rFonts w:ascii="Times New Roman" w:hAnsi="Times New Roman" w:cs="Times New Roman"/>
          <w:sz w:val="24"/>
          <w:szCs w:val="24"/>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617" w:history="1">
        <w:r w:rsidRPr="00D639BB">
          <w:rPr>
            <w:rFonts w:ascii="Times New Roman" w:hAnsi="Times New Roman" w:cs="Times New Roman"/>
            <w:color w:val="0000FF"/>
            <w:sz w:val="24"/>
            <w:szCs w:val="24"/>
          </w:rPr>
          <w:t>пунктом 2 статьи 75</w:t>
        </w:r>
      </w:hyperlink>
      <w:r w:rsidRPr="00D639BB">
        <w:rPr>
          <w:rFonts w:ascii="Times New Roman" w:hAnsi="Times New Roman" w:cs="Times New Roman"/>
          <w:sz w:val="24"/>
          <w:szCs w:val="24"/>
        </w:rPr>
        <w:t xml:space="preserve"> настоящего Кодекса отвечал бы выбывший участник, в пределах перешедшего к нему имущества выбывшего участника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79. Передача доли участника в складочном капитале полного товарищества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617" w:history="1">
        <w:r w:rsidRPr="00D639BB">
          <w:rPr>
            <w:rFonts w:ascii="Times New Roman" w:hAnsi="Times New Roman" w:cs="Times New Roman"/>
            <w:color w:val="0000FF"/>
            <w:sz w:val="24"/>
            <w:szCs w:val="24"/>
          </w:rPr>
          <w:t>абзацем первым пункта 2 статьи 75</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Передача всей доли иному лицу участником товарищества прекращает его участие в </w:t>
      </w:r>
      <w:r w:rsidRPr="00D639BB">
        <w:rPr>
          <w:rFonts w:ascii="Times New Roman" w:hAnsi="Times New Roman" w:cs="Times New Roman"/>
          <w:sz w:val="24"/>
          <w:szCs w:val="24"/>
        </w:rPr>
        <w:lastRenderedPageBreak/>
        <w:t xml:space="preserve">товариществе и влечет последствия, предусмотренные </w:t>
      </w:r>
      <w:hyperlink w:anchor="Par617" w:history="1">
        <w:r w:rsidRPr="00D639BB">
          <w:rPr>
            <w:rFonts w:ascii="Times New Roman" w:hAnsi="Times New Roman" w:cs="Times New Roman"/>
            <w:color w:val="0000FF"/>
            <w:sz w:val="24"/>
            <w:szCs w:val="24"/>
          </w:rPr>
          <w:t>пунктом 2 статьи 75</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5" w:name="Par647"/>
      <w:bookmarkEnd w:id="45"/>
      <w:r w:rsidRPr="00D639BB">
        <w:rPr>
          <w:rFonts w:ascii="Times New Roman" w:hAnsi="Times New Roman" w:cs="Times New Roman"/>
          <w:sz w:val="24"/>
          <w:szCs w:val="24"/>
        </w:rPr>
        <w:t>Статья 80. Обращение взыскания на долю участника в складочном капитале полного товарищества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618" w:history="1">
        <w:r w:rsidRPr="00D639BB">
          <w:rPr>
            <w:rFonts w:ascii="Times New Roman" w:hAnsi="Times New Roman" w:cs="Times New Roman"/>
            <w:color w:val="0000FF"/>
            <w:sz w:val="24"/>
            <w:szCs w:val="24"/>
          </w:rPr>
          <w:t>абзацем вторым пункта 2 статьи 75</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6" w:name="Par652"/>
      <w:bookmarkEnd w:id="46"/>
      <w:r w:rsidRPr="00D639BB">
        <w:rPr>
          <w:rFonts w:ascii="Times New Roman" w:hAnsi="Times New Roman" w:cs="Times New Roman"/>
          <w:sz w:val="24"/>
          <w:szCs w:val="24"/>
        </w:rPr>
        <w:t>Статья 81. Ликвидация полного товарищества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Полное товарищество ликвидируется по основаниям, указанным в </w:t>
      </w:r>
      <w:hyperlink w:anchor="Par267" w:history="1">
        <w:r w:rsidRPr="00D639BB">
          <w:rPr>
            <w:rFonts w:ascii="Times New Roman" w:hAnsi="Times New Roman" w:cs="Times New Roman"/>
            <w:color w:val="0000FF"/>
            <w:sz w:val="24"/>
            <w:szCs w:val="24"/>
          </w:rPr>
          <w:t>статье 61</w:t>
        </w:r>
      </w:hyperlink>
      <w:r w:rsidRPr="00D639BB">
        <w:rPr>
          <w:rFonts w:ascii="Times New Roman" w:hAnsi="Times New Roman" w:cs="Times New Roman"/>
          <w:sz w:val="24"/>
          <w:szCs w:val="24"/>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Полное товарищество ликвидируется также в случаях, указанных в </w:t>
      </w:r>
      <w:hyperlink w:anchor="Par623" w:history="1">
        <w:r w:rsidRPr="00D639BB">
          <w:rPr>
            <w:rFonts w:ascii="Times New Roman" w:hAnsi="Times New Roman" w:cs="Times New Roman"/>
            <w:color w:val="0000FF"/>
            <w:sz w:val="24"/>
            <w:szCs w:val="24"/>
          </w:rPr>
          <w:t>пункте 1 статьи 76</w:t>
        </w:r>
      </w:hyperlink>
      <w:r w:rsidRPr="00D639BB">
        <w:rPr>
          <w:rFonts w:ascii="Times New Roman" w:hAnsi="Times New Roman" w:cs="Times New Roman"/>
          <w:sz w:val="24"/>
          <w:szCs w:val="24"/>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3. Товарищество на вере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82. Основные положения о товариществе на вере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569" w:history="1">
        <w:r w:rsidRPr="00D639BB">
          <w:rPr>
            <w:rFonts w:ascii="Times New Roman" w:hAnsi="Times New Roman" w:cs="Times New Roman"/>
            <w:color w:val="0000FF"/>
            <w:sz w:val="24"/>
            <w:szCs w:val="24"/>
          </w:rPr>
          <w:t>Кодекса</w:t>
        </w:r>
      </w:hyperlink>
      <w:r w:rsidRPr="00D639BB">
        <w:rPr>
          <w:rFonts w:ascii="Times New Roman" w:hAnsi="Times New Roman" w:cs="Times New Roman"/>
          <w:sz w:val="24"/>
          <w:szCs w:val="24"/>
        </w:rPr>
        <w:t xml:space="preserve"> об участниках полного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Лицо может быть полным товарищем только в одном товариществе на вере.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Участник полного товарищества не может быть полным товарищем в товариществе на вере.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Полный товарищ в товариществе на вере не может быть участником полного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lastRenderedPageBreak/>
        <w:t xml:space="preserve">(абзац введен Федеральным </w:t>
      </w:r>
      <w:hyperlink r:id="rId13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Если в фирменное наименование товарищества на вере включено имя вкладчика, такой вкладчик становится полным товарищем.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 К товариществу на вере применяются правила настоящего </w:t>
      </w:r>
      <w:hyperlink w:anchor="Par569" w:history="1">
        <w:r w:rsidRPr="00D639BB">
          <w:rPr>
            <w:rFonts w:ascii="Times New Roman" w:hAnsi="Times New Roman" w:cs="Times New Roman"/>
            <w:color w:val="0000FF"/>
            <w:sz w:val="24"/>
            <w:szCs w:val="24"/>
          </w:rPr>
          <w:t>Кодекса</w:t>
        </w:r>
      </w:hyperlink>
      <w:r w:rsidRPr="00D639BB">
        <w:rPr>
          <w:rFonts w:ascii="Times New Roman" w:hAnsi="Times New Roman" w:cs="Times New Roman"/>
          <w:sz w:val="24"/>
          <w:szCs w:val="24"/>
        </w:rPr>
        <w:t xml:space="preserve"> о полном товариществе постольку, поскольку это не противоречит правилам настоящего Кодекса о товариществе на вере.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83. Учредительный договор товарищества на вере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соответствии с Федеральным </w:t>
      </w:r>
      <w:hyperlink r:id="rId140"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 с </w:t>
      </w:r>
      <w:hyperlink r:id="rId141" w:history="1">
        <w:r w:rsidRPr="00D639BB">
          <w:rPr>
            <w:rFonts w:ascii="Times New Roman" w:hAnsi="Times New Roman" w:cs="Times New Roman"/>
            <w:color w:val="0000FF"/>
            <w:sz w:val="24"/>
            <w:szCs w:val="24"/>
          </w:rPr>
          <w:t>1 сентября 2014 года</w:t>
        </w:r>
      </w:hyperlink>
      <w:r w:rsidRPr="00D639BB">
        <w:rPr>
          <w:rFonts w:ascii="Times New Roman" w:hAnsi="Times New Roman" w:cs="Times New Roman"/>
          <w:sz w:val="24"/>
          <w:szCs w:val="24"/>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679"/>
      <w:bookmarkEnd w:id="47"/>
      <w:r w:rsidRPr="00D639BB">
        <w:rPr>
          <w:rFonts w:ascii="Times New Roman" w:hAnsi="Times New Roman" w:cs="Times New Roman"/>
          <w:sz w:val="24"/>
          <w:szCs w:val="24"/>
        </w:rPr>
        <w:t xml:space="preserve">2. Учредительный договор товарищества на вере должен содержать помимо сведений, указанных в </w:t>
      </w:r>
      <w:hyperlink w:anchor="Par100" w:history="1">
        <w:r w:rsidRPr="00D639BB">
          <w:rPr>
            <w:rFonts w:ascii="Times New Roman" w:hAnsi="Times New Roman" w:cs="Times New Roman"/>
            <w:color w:val="0000FF"/>
            <w:sz w:val="24"/>
            <w:szCs w:val="24"/>
          </w:rPr>
          <w:t>пункте 2 статьи 52</w:t>
        </w:r>
      </w:hyperlink>
      <w:r w:rsidRPr="00D639BB">
        <w:rPr>
          <w:rFonts w:ascii="Times New Roman" w:hAnsi="Times New Roman" w:cs="Times New Roman"/>
          <w:sz w:val="24"/>
          <w:szCs w:val="24"/>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8" w:name="Par681"/>
      <w:bookmarkEnd w:id="48"/>
      <w:r w:rsidRPr="00D639BB">
        <w:rPr>
          <w:rFonts w:ascii="Times New Roman" w:hAnsi="Times New Roman" w:cs="Times New Roman"/>
          <w:sz w:val="24"/>
          <w:szCs w:val="24"/>
        </w:rPr>
        <w:t>Статья 84. Управление в товариществе на вере и ведение его дел</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586" w:history="1">
        <w:r w:rsidRPr="00D639BB">
          <w:rPr>
            <w:rFonts w:ascii="Times New Roman" w:hAnsi="Times New Roman" w:cs="Times New Roman"/>
            <w:color w:val="0000FF"/>
            <w:sz w:val="24"/>
            <w:szCs w:val="24"/>
          </w:rPr>
          <w:t>Кодекса</w:t>
        </w:r>
      </w:hyperlink>
      <w:r w:rsidRPr="00D639BB">
        <w:rPr>
          <w:rFonts w:ascii="Times New Roman" w:hAnsi="Times New Roman" w:cs="Times New Roman"/>
          <w:sz w:val="24"/>
          <w:szCs w:val="24"/>
        </w:rPr>
        <w:t xml:space="preserve"> о полном товариществе.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684"/>
      <w:bookmarkEnd w:id="49"/>
      <w:r w:rsidRPr="00D639BB">
        <w:rPr>
          <w:rFonts w:ascii="Times New Roman" w:hAnsi="Times New Roman" w:cs="Times New Roman"/>
          <w:sz w:val="24"/>
          <w:szCs w:val="24"/>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85. Права и обязанности вкладчика товарищества на вере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Вкладчик товарищества на вере имеет право: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знакомиться с годовыми отчетами и балансами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по окончании финансового года выйти из товарищества и получить свой вклад в порядке, предусмотренном учредительным договором;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782" w:history="1">
        <w:r w:rsidRPr="00D639BB">
          <w:rPr>
            <w:rFonts w:ascii="Times New Roman" w:hAnsi="Times New Roman" w:cs="Times New Roman"/>
            <w:color w:val="0000FF"/>
            <w:sz w:val="24"/>
            <w:szCs w:val="24"/>
          </w:rPr>
          <w:t>пунктом 2 статьи 93</w:t>
        </w:r>
      </w:hyperlink>
      <w:r w:rsidRPr="00D639BB">
        <w:rPr>
          <w:rFonts w:ascii="Times New Roman" w:hAnsi="Times New Roman" w:cs="Times New Roman"/>
          <w:sz w:val="24"/>
          <w:szCs w:val="24"/>
        </w:rPr>
        <w:t xml:space="preserve"> настоящего Кодекса. Передача всей доли иному лицу вкладчиком прекращает его участие в товариществе.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Учредительным договором товарищества на вере могут предусматриваться и иные права вкладчика.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86. Ликвидация товарищества на вере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Товарищество на вере ликвидируется также по основаниям ликвидации полного товарищества </w:t>
      </w:r>
      <w:hyperlink w:anchor="Par652" w:history="1">
        <w:r w:rsidRPr="00D639BB">
          <w:rPr>
            <w:rFonts w:ascii="Times New Roman" w:hAnsi="Times New Roman" w:cs="Times New Roman"/>
            <w:color w:val="0000FF"/>
            <w:sz w:val="24"/>
            <w:szCs w:val="24"/>
          </w:rPr>
          <w:t>(статья 81)</w:t>
        </w:r>
      </w:hyperlink>
      <w:r w:rsidRPr="00D639BB">
        <w:rPr>
          <w:rFonts w:ascii="Times New Roman" w:hAnsi="Times New Roman" w:cs="Times New Roman"/>
          <w:sz w:val="24"/>
          <w:szCs w:val="24"/>
        </w:rPr>
        <w:t>. Однако товарищество на вере сохраняется, если в нем остаются по крайней мере один полный товарищ и один вкладчик.</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3.1. Крестьянское (фермерское) хозяйство</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r w:rsidRPr="00D639BB">
        <w:rPr>
          <w:rFonts w:ascii="Times New Roman" w:hAnsi="Times New Roman" w:cs="Times New Roman"/>
          <w:sz w:val="24"/>
          <w:szCs w:val="24"/>
        </w:rPr>
        <w:t xml:space="preserve">(введен Федеральным </w:t>
      </w:r>
      <w:hyperlink r:id="rId142"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30.12.2012 N 302-ФЗ)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К крестьянским (фермерским) хозяйствам, созданным в качестве юридических лиц в соответствии с </w:t>
      </w:r>
      <w:hyperlink r:id="rId143"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РСФСР от 22.11.1990 N 348-1, правила статьи 86.1 подлежат </w:t>
      </w:r>
      <w:hyperlink r:id="rId144" w:history="1">
        <w:r w:rsidRPr="00D639BB">
          <w:rPr>
            <w:rFonts w:ascii="Times New Roman" w:hAnsi="Times New Roman" w:cs="Times New Roman"/>
            <w:color w:val="0000FF"/>
            <w:sz w:val="24"/>
            <w:szCs w:val="24"/>
          </w:rPr>
          <w:t>применению</w:t>
        </w:r>
      </w:hyperlink>
      <w:r w:rsidRPr="00D639BB">
        <w:rPr>
          <w:rFonts w:ascii="Times New Roman" w:hAnsi="Times New Roman" w:cs="Times New Roman"/>
          <w:sz w:val="24"/>
          <w:szCs w:val="24"/>
        </w:rPr>
        <w:t xml:space="preserve"> со дня официального опубликования Федерального </w:t>
      </w:r>
      <w:hyperlink r:id="rId145"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86.1. Крестьянское (фермерское) хозяйство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r:id="rId146" w:history="1">
        <w:r w:rsidRPr="00D639BB">
          <w:rPr>
            <w:rFonts w:ascii="Times New Roman" w:hAnsi="Times New Roman" w:cs="Times New Roman"/>
            <w:color w:val="0000FF"/>
            <w:sz w:val="24"/>
            <w:szCs w:val="24"/>
          </w:rPr>
          <w:t>(статья 23)</w:t>
        </w:r>
      </w:hyperlink>
      <w:r w:rsidRPr="00D639BB">
        <w:rPr>
          <w:rFonts w:ascii="Times New Roman" w:hAnsi="Times New Roman" w:cs="Times New Roman"/>
          <w:sz w:val="24"/>
          <w:szCs w:val="24"/>
        </w:rPr>
        <w:t>, вправе создать юридическое лицо - крестьянское (фермерское) хозяйство.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Имущество крестьянского (фермерского) хозяйства принадлежит ему на праве собственности.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Гражданин может быть членом только одного крестьянского (фермерского) </w:t>
      </w:r>
      <w:r w:rsidRPr="00D639BB">
        <w:rPr>
          <w:rFonts w:ascii="Times New Roman" w:hAnsi="Times New Roman" w:cs="Times New Roman"/>
          <w:sz w:val="24"/>
          <w:szCs w:val="24"/>
        </w:rPr>
        <w:lastRenderedPageBreak/>
        <w:t>хозяйства, созданного в качестве юридического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718"/>
      <w:bookmarkEnd w:id="50"/>
      <w:r w:rsidRPr="00D639BB">
        <w:rPr>
          <w:rFonts w:ascii="Times New Roman" w:hAnsi="Times New Roman" w:cs="Times New Roman"/>
          <w:sz w:val="24"/>
          <w:szCs w:val="24"/>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Особенности правового положения крестьянского (фермерского) хозяйства, созданного в качестве юридического лица, определяются законом.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4. Общество с ограниченной ответственностью</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1" w:name="Par723"/>
      <w:bookmarkEnd w:id="51"/>
      <w:r w:rsidRPr="00D639BB">
        <w:rPr>
          <w:rFonts w:ascii="Times New Roman" w:hAnsi="Times New Roman" w:cs="Times New Roman"/>
          <w:sz w:val="24"/>
          <w:szCs w:val="24"/>
        </w:rPr>
        <w:t>Статья 87. Основные положения об обществе с ограниченной ответственностью</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47"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1 в ред. Федерального </w:t>
      </w:r>
      <w:hyperlink r:id="rId14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30.12.2008 N 312-ФЗ)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14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Абзац утратил силу с 1 сентября 2014 года. - Федеральный </w:t>
      </w:r>
      <w:hyperlink r:id="rId150"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88. Участники общества с ограниченной ответственностью</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1 в ред. Федерального </w:t>
      </w:r>
      <w:hyperlink r:id="rId151"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737"/>
      <w:bookmarkEnd w:id="52"/>
      <w:r w:rsidRPr="00D639BB">
        <w:rPr>
          <w:rFonts w:ascii="Times New Roman" w:hAnsi="Times New Roman" w:cs="Times New Roman"/>
          <w:sz w:val="24"/>
          <w:szCs w:val="24"/>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Абзац утратил силу с 1 сентября 2014 года. - Федеральный </w:t>
      </w:r>
      <w:hyperlink r:id="rId152"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2 в ред. Федерального </w:t>
      </w:r>
      <w:hyperlink r:id="rId153"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30.12.2008 N 312-ФЗ)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89. Создание общества с ограниченной ответственностью и его устав</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54"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55"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30.12.2008 N 312-ФЗ)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w:t>
      </w:r>
      <w:r w:rsidRPr="00D639BB">
        <w:rPr>
          <w:rFonts w:ascii="Times New Roman" w:hAnsi="Times New Roman" w:cs="Times New Roman"/>
          <w:sz w:val="24"/>
          <w:szCs w:val="24"/>
        </w:rPr>
        <w:lastRenderedPageBreak/>
        <w:t xml:space="preserve">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156"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 условия.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Договор об учреждении общества с ограниченной ответственностью заключается в письменной форме.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157"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Учредительным документом общества с ограниченной ответственностью является его устав.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5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4. Порядок совершения иных действий по учреждению общества с ограниченной ответственностью определяется </w:t>
      </w:r>
      <w:hyperlink r:id="rId15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3" w:name="Par755"/>
      <w:bookmarkEnd w:id="53"/>
      <w:r w:rsidRPr="00D639BB">
        <w:rPr>
          <w:rFonts w:ascii="Times New Roman" w:hAnsi="Times New Roman" w:cs="Times New Roman"/>
          <w:sz w:val="24"/>
          <w:szCs w:val="24"/>
        </w:rPr>
        <w:t>Статья 90. Уставный капитал общества с ограниченной ответственностью</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Уставный капитал общества с ограниченной ответственностью </w:t>
      </w:r>
      <w:hyperlink w:anchor="Par460" w:history="1">
        <w:r w:rsidRPr="00D639BB">
          <w:rPr>
            <w:rFonts w:ascii="Times New Roman" w:hAnsi="Times New Roman" w:cs="Times New Roman"/>
            <w:color w:val="0000FF"/>
            <w:sz w:val="24"/>
            <w:szCs w:val="24"/>
          </w:rPr>
          <w:t>(статья 66.2)</w:t>
        </w:r>
      </w:hyperlink>
      <w:r w:rsidRPr="00D639BB">
        <w:rPr>
          <w:rFonts w:ascii="Times New Roman" w:hAnsi="Times New Roman" w:cs="Times New Roman"/>
          <w:sz w:val="24"/>
          <w:szCs w:val="24"/>
        </w:rPr>
        <w:t xml:space="preserve"> составляется из номинальной стоимости долей участников.</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1 в ред. Федерального </w:t>
      </w:r>
      <w:hyperlink r:id="rId160"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161"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2 в ред. Федерального </w:t>
      </w:r>
      <w:hyperlink r:id="rId162"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27.12.2009 N 352-ФЗ)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163"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Последствия нарушения участниками общества сроков и порядка оплаты уставного капитала общества определяются </w:t>
      </w:r>
      <w:hyperlink r:id="rId164"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3 в ред. Федерального </w:t>
      </w:r>
      <w:hyperlink r:id="rId165"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129-ФЗ)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765"/>
      <w:bookmarkEnd w:id="54"/>
      <w:r w:rsidRPr="00D639BB">
        <w:rPr>
          <w:rFonts w:ascii="Times New Roman" w:hAnsi="Times New Roman" w:cs="Times New Roman"/>
          <w:sz w:val="24"/>
          <w:szCs w:val="24"/>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4 в ред. Федерального </w:t>
      </w:r>
      <w:hyperlink r:id="rId166"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767"/>
      <w:bookmarkEnd w:id="55"/>
      <w:r w:rsidRPr="00D639BB">
        <w:rPr>
          <w:rFonts w:ascii="Times New Roman" w:hAnsi="Times New Roman" w:cs="Times New Roman"/>
          <w:sz w:val="24"/>
          <w:szCs w:val="24"/>
        </w:rPr>
        <w:lastRenderedPageBreak/>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5 в ред. Федерального </w:t>
      </w:r>
      <w:hyperlink r:id="rId167"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6. Увеличение уставного капитала общества допускается после полной оплаты всех его долей.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6 в ред. Федерального </w:t>
      </w:r>
      <w:hyperlink r:id="rId16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 xml:space="preserve">Статья 91. Утратила силу с 1 сентября 2014 года. - Федеральный </w:t>
      </w:r>
      <w:hyperlink r:id="rId169"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6" w:name="Par775"/>
      <w:bookmarkEnd w:id="56"/>
      <w:r w:rsidRPr="00D639BB">
        <w:rPr>
          <w:rFonts w:ascii="Times New Roman" w:hAnsi="Times New Roman" w:cs="Times New Roman"/>
          <w:sz w:val="24"/>
          <w:szCs w:val="24"/>
        </w:rPr>
        <w:t>Статья 92. Реорганизация и ликвидация общества с ограниченной ответственностью</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Иные основания реорганизации и ликвидации общества, а также порядок его реорганизации и ликвидации определяются настоящим </w:t>
      </w:r>
      <w:hyperlink w:anchor="Par182" w:history="1">
        <w:r w:rsidRPr="00D639BB">
          <w:rPr>
            <w:rFonts w:ascii="Times New Roman" w:hAnsi="Times New Roman" w:cs="Times New Roman"/>
            <w:color w:val="0000FF"/>
            <w:sz w:val="24"/>
            <w:szCs w:val="24"/>
          </w:rPr>
          <w:t>Кодексом</w:t>
        </w:r>
      </w:hyperlink>
      <w:r w:rsidRPr="00D639BB">
        <w:rPr>
          <w:rFonts w:ascii="Times New Roman" w:hAnsi="Times New Roman" w:cs="Times New Roman"/>
          <w:sz w:val="24"/>
          <w:szCs w:val="24"/>
        </w:rPr>
        <w:t xml:space="preserve"> и другими </w:t>
      </w:r>
      <w:hyperlink r:id="rId170" w:history="1">
        <w:r w:rsidRPr="00D639BB">
          <w:rPr>
            <w:rFonts w:ascii="Times New Roman" w:hAnsi="Times New Roman" w:cs="Times New Roman"/>
            <w:color w:val="0000FF"/>
            <w:sz w:val="24"/>
            <w:szCs w:val="24"/>
          </w:rPr>
          <w:t>законами</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Федеральных законов от 30.12.2008 </w:t>
      </w:r>
      <w:hyperlink r:id="rId171" w:history="1">
        <w:r w:rsidRPr="00D639BB">
          <w:rPr>
            <w:rFonts w:ascii="Times New Roman" w:hAnsi="Times New Roman" w:cs="Times New Roman"/>
            <w:color w:val="0000FF"/>
            <w:sz w:val="24"/>
            <w:szCs w:val="24"/>
          </w:rPr>
          <w:t>N 312-ФЗ</w:t>
        </w:r>
      </w:hyperlink>
      <w:r w:rsidRPr="00D639BB">
        <w:rPr>
          <w:rFonts w:ascii="Times New Roman" w:hAnsi="Times New Roman" w:cs="Times New Roman"/>
          <w:sz w:val="24"/>
          <w:szCs w:val="24"/>
        </w:rPr>
        <w:t xml:space="preserve">, от 05.05.2014 </w:t>
      </w:r>
      <w:hyperlink r:id="rId172" w:history="1">
        <w:r w:rsidRPr="00D639BB">
          <w:rPr>
            <w:rFonts w:ascii="Times New Roman" w:hAnsi="Times New Roman" w:cs="Times New Roman"/>
            <w:color w:val="0000FF"/>
            <w:sz w:val="24"/>
            <w:szCs w:val="24"/>
          </w:rPr>
          <w:t>N 99-ФЗ</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7" w:name="Par782"/>
      <w:bookmarkEnd w:id="57"/>
      <w:r w:rsidRPr="00D639BB">
        <w:rPr>
          <w:rFonts w:ascii="Times New Roman" w:hAnsi="Times New Roman" w:cs="Times New Roman"/>
          <w:sz w:val="24"/>
          <w:szCs w:val="24"/>
        </w:rPr>
        <w:t>Статья 93. Переход доли в уставном капитале общества с ограниченной ответственностью к другому лицу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73"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30.12.2008 N 312-ФЗ)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174"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175"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 если это не запрещено уставом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176"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789"/>
      <w:bookmarkEnd w:id="58"/>
      <w:r w:rsidRPr="00D639BB">
        <w:rPr>
          <w:rFonts w:ascii="Times New Roman" w:hAnsi="Times New Roman" w:cs="Times New Roman"/>
          <w:sz w:val="24"/>
          <w:szCs w:val="24"/>
        </w:rP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w:t>
      </w:r>
      <w:r w:rsidRPr="00D639BB">
        <w:rPr>
          <w:rFonts w:ascii="Times New Roman" w:hAnsi="Times New Roman" w:cs="Times New Roman"/>
          <w:sz w:val="24"/>
          <w:szCs w:val="24"/>
        </w:rPr>
        <w:lastRenderedPageBreak/>
        <w:t>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77"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178"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 и уставом, либо уменьшить свой уставный капитал в соответствии с </w:t>
      </w:r>
      <w:hyperlink w:anchor="Par765" w:history="1">
        <w:r w:rsidRPr="00D639BB">
          <w:rPr>
            <w:rFonts w:ascii="Times New Roman" w:hAnsi="Times New Roman" w:cs="Times New Roman"/>
            <w:color w:val="0000FF"/>
            <w:sz w:val="24"/>
            <w:szCs w:val="24"/>
          </w:rPr>
          <w:t>пунктами 4</w:t>
        </w:r>
      </w:hyperlink>
      <w:r w:rsidRPr="00D639BB">
        <w:rPr>
          <w:rFonts w:ascii="Times New Roman" w:hAnsi="Times New Roman" w:cs="Times New Roman"/>
          <w:sz w:val="24"/>
          <w:szCs w:val="24"/>
        </w:rPr>
        <w:t xml:space="preserve"> и </w:t>
      </w:r>
      <w:hyperlink w:anchor="Par767" w:history="1">
        <w:r w:rsidRPr="00D639BB">
          <w:rPr>
            <w:rFonts w:ascii="Times New Roman" w:hAnsi="Times New Roman" w:cs="Times New Roman"/>
            <w:color w:val="0000FF"/>
            <w:sz w:val="24"/>
            <w:szCs w:val="24"/>
          </w:rPr>
          <w:t>5 статьи 90</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793"/>
      <w:bookmarkEnd w:id="59"/>
      <w:r w:rsidRPr="00D639BB">
        <w:rPr>
          <w:rFonts w:ascii="Times New Roman" w:hAnsi="Times New Roman" w:cs="Times New Roman"/>
          <w:sz w:val="24"/>
          <w:szCs w:val="24"/>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17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 и уставом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7. Переход доли участника общества с ограниченной ответственностью к другому лицу влечет за собой прекращение его участия в обществе.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60" w:name="Par796"/>
      <w:bookmarkEnd w:id="60"/>
      <w:r w:rsidRPr="00D639BB">
        <w:rPr>
          <w:rFonts w:ascii="Times New Roman" w:hAnsi="Times New Roman" w:cs="Times New Roman"/>
          <w:sz w:val="24"/>
          <w:szCs w:val="24"/>
        </w:rPr>
        <w:t>Статья 94. Выход участника общества с ограниченной ответственностью из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80"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800"/>
      <w:bookmarkEnd w:id="61"/>
      <w:r w:rsidRPr="00D639BB">
        <w:rPr>
          <w:rFonts w:ascii="Times New Roman" w:hAnsi="Times New Roman" w:cs="Times New Roman"/>
          <w:sz w:val="24"/>
          <w:szCs w:val="24"/>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подачи заявления о выходе из общества, если такая возможность предусмотрена уставом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предъявления к обществу требования о приобретении обществом доли в случаях, предусмотренных </w:t>
      </w:r>
      <w:hyperlink w:anchor="Par789" w:history="1">
        <w:r w:rsidRPr="00D639BB">
          <w:rPr>
            <w:rFonts w:ascii="Times New Roman" w:hAnsi="Times New Roman" w:cs="Times New Roman"/>
            <w:color w:val="0000FF"/>
            <w:sz w:val="24"/>
            <w:szCs w:val="24"/>
          </w:rPr>
          <w:t>пунктами 3</w:t>
        </w:r>
      </w:hyperlink>
      <w:r w:rsidRPr="00D639BB">
        <w:rPr>
          <w:rFonts w:ascii="Times New Roman" w:hAnsi="Times New Roman" w:cs="Times New Roman"/>
          <w:sz w:val="24"/>
          <w:szCs w:val="24"/>
        </w:rPr>
        <w:t xml:space="preserve"> и </w:t>
      </w:r>
      <w:hyperlink w:anchor="Par793" w:history="1">
        <w:r w:rsidRPr="00D639BB">
          <w:rPr>
            <w:rFonts w:ascii="Times New Roman" w:hAnsi="Times New Roman" w:cs="Times New Roman"/>
            <w:color w:val="0000FF"/>
            <w:sz w:val="24"/>
            <w:szCs w:val="24"/>
          </w:rPr>
          <w:t>6 статьи 93</w:t>
        </w:r>
      </w:hyperlink>
      <w:r w:rsidRPr="00D639BB">
        <w:rPr>
          <w:rFonts w:ascii="Times New Roman" w:hAnsi="Times New Roman" w:cs="Times New Roman"/>
          <w:sz w:val="24"/>
          <w:szCs w:val="24"/>
        </w:rPr>
        <w:t xml:space="preserve"> настоящего Кодекса и законом об обществах с ограниченной ответственностью.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800" w:history="1">
        <w:r w:rsidRPr="00D639BB">
          <w:rPr>
            <w:rFonts w:ascii="Times New Roman" w:hAnsi="Times New Roman" w:cs="Times New Roman"/>
            <w:color w:val="0000FF"/>
            <w:sz w:val="24"/>
            <w:szCs w:val="24"/>
          </w:rPr>
          <w:t>пунктом 1</w:t>
        </w:r>
      </w:hyperlink>
      <w:r w:rsidRPr="00D639BB">
        <w:rPr>
          <w:rFonts w:ascii="Times New Roman" w:hAnsi="Times New Roman" w:cs="Times New Roman"/>
          <w:sz w:val="24"/>
          <w:szCs w:val="24"/>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181"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обществах с ограниченной ответственностью и уставом общества.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С 1 сентября 2014 года к созданным ранее обществам с дополнительной ответственностью </w:t>
      </w:r>
      <w:hyperlink r:id="rId182" w:history="1">
        <w:r w:rsidRPr="00D639BB">
          <w:rPr>
            <w:rFonts w:ascii="Times New Roman" w:hAnsi="Times New Roman" w:cs="Times New Roman"/>
            <w:color w:val="0000FF"/>
            <w:sz w:val="24"/>
            <w:szCs w:val="24"/>
          </w:rPr>
          <w:t>применяются</w:t>
        </w:r>
      </w:hyperlink>
      <w:r w:rsidRPr="00D639BB">
        <w:rPr>
          <w:rFonts w:ascii="Times New Roman" w:hAnsi="Times New Roman" w:cs="Times New Roman"/>
          <w:sz w:val="24"/>
          <w:szCs w:val="24"/>
        </w:rPr>
        <w:t xml:space="preserve"> нормы главы 4 ГК РФ (в редакции Федерального </w:t>
      </w:r>
      <w:hyperlink r:id="rId183"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 об обществах с ограниченной ответственностью (</w:t>
      </w:r>
      <w:hyperlink w:anchor="Par723" w:history="1">
        <w:r w:rsidRPr="00D639BB">
          <w:rPr>
            <w:rFonts w:ascii="Times New Roman" w:hAnsi="Times New Roman" w:cs="Times New Roman"/>
            <w:color w:val="0000FF"/>
            <w:sz w:val="24"/>
            <w:szCs w:val="24"/>
          </w:rPr>
          <w:t>статьи 87</w:t>
        </w:r>
      </w:hyperlink>
      <w:r w:rsidRPr="00D639BB">
        <w:rPr>
          <w:rFonts w:ascii="Times New Roman" w:hAnsi="Times New Roman" w:cs="Times New Roman"/>
          <w:sz w:val="24"/>
          <w:szCs w:val="24"/>
        </w:rPr>
        <w:t xml:space="preserve"> - </w:t>
      </w:r>
      <w:hyperlink w:anchor="Par755" w:history="1">
        <w:r w:rsidRPr="00D639BB">
          <w:rPr>
            <w:rFonts w:ascii="Times New Roman" w:hAnsi="Times New Roman" w:cs="Times New Roman"/>
            <w:color w:val="0000FF"/>
            <w:sz w:val="24"/>
            <w:szCs w:val="24"/>
          </w:rPr>
          <w:t>90</w:t>
        </w:r>
      </w:hyperlink>
      <w:r w:rsidRPr="00D639BB">
        <w:rPr>
          <w:rFonts w:ascii="Times New Roman" w:hAnsi="Times New Roman" w:cs="Times New Roman"/>
          <w:sz w:val="24"/>
          <w:szCs w:val="24"/>
        </w:rPr>
        <w:t xml:space="preserve">, </w:t>
      </w:r>
      <w:hyperlink w:anchor="Par775" w:history="1">
        <w:r w:rsidRPr="00D639BB">
          <w:rPr>
            <w:rFonts w:ascii="Times New Roman" w:hAnsi="Times New Roman" w:cs="Times New Roman"/>
            <w:color w:val="0000FF"/>
            <w:sz w:val="24"/>
            <w:szCs w:val="24"/>
          </w:rPr>
          <w:t>92</w:t>
        </w:r>
      </w:hyperlink>
      <w:r w:rsidRPr="00D639BB">
        <w:rPr>
          <w:rFonts w:ascii="Times New Roman" w:hAnsi="Times New Roman" w:cs="Times New Roman"/>
          <w:sz w:val="24"/>
          <w:szCs w:val="24"/>
        </w:rPr>
        <w:t xml:space="preserve"> - </w:t>
      </w:r>
      <w:hyperlink w:anchor="Par796" w:history="1">
        <w:r w:rsidRPr="00D639BB">
          <w:rPr>
            <w:rFonts w:ascii="Times New Roman" w:hAnsi="Times New Roman" w:cs="Times New Roman"/>
            <w:color w:val="0000FF"/>
            <w:sz w:val="24"/>
            <w:szCs w:val="24"/>
          </w:rPr>
          <w:t>94</w:t>
        </w:r>
      </w:hyperlink>
      <w:r w:rsidRPr="00D639BB">
        <w:rPr>
          <w:rFonts w:ascii="Times New Roman" w:hAnsi="Times New Roman" w:cs="Times New Roman"/>
          <w:sz w:val="24"/>
          <w:szCs w:val="24"/>
        </w:rPr>
        <w:t>).</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5. Общество с дополнительной ответственностью</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Утратил силу с 1 сентября 2014 года. - Федеральный </w:t>
      </w:r>
      <w:hyperlink r:id="rId184"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С 1 сентября 2014 года к закрытым акционерным обществам применяются нормы главы 4 ГК РФ (в редакции Федерального </w:t>
      </w:r>
      <w:hyperlink r:id="rId185"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 об акционерных обществах. Положения Федерального </w:t>
      </w:r>
      <w:hyperlink r:id="rId186"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6. Акционерное общество</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96. Основные положения об акционерном обществе</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87"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Фирменное наименование акционерного общества должно содержать его наименование и указание на то, что общество является акционерным.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188" w:history="1">
        <w:r w:rsidRPr="00D639BB">
          <w:rPr>
            <w:rFonts w:ascii="Times New Roman" w:hAnsi="Times New Roman" w:cs="Times New Roman"/>
            <w:color w:val="0000FF"/>
            <w:sz w:val="24"/>
            <w:szCs w:val="24"/>
          </w:rPr>
          <w:t>законами</w:t>
        </w:r>
      </w:hyperlink>
      <w:r w:rsidRPr="00D639BB">
        <w:rPr>
          <w:rFonts w:ascii="Times New Roman" w:hAnsi="Times New Roman" w:cs="Times New Roman"/>
          <w:sz w:val="24"/>
          <w:szCs w:val="24"/>
        </w:rPr>
        <w:t xml:space="preserve"> и иными правовыми актами о приватизации этих предприятий.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(абзац введен Федеральным </w:t>
      </w:r>
      <w:hyperlink r:id="rId18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08.07.1999 N 138-ФЗ, в ред. Федерального </w:t>
      </w:r>
      <w:hyperlink r:id="rId190"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62" w:name="Par830"/>
      <w:bookmarkEnd w:id="62"/>
      <w:r w:rsidRPr="00D639BB">
        <w:rPr>
          <w:rFonts w:ascii="Times New Roman" w:hAnsi="Times New Roman" w:cs="Times New Roman"/>
          <w:sz w:val="24"/>
          <w:szCs w:val="24"/>
        </w:rPr>
        <w:t>Статья 97. Публичное акционерное общество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91"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Акционерные общества, созданные до 1 сентября 2014 года и отвечающие признакам публичных акционерных обществ (</w:t>
      </w:r>
      <w:hyperlink w:anchor="Par481" w:history="1">
        <w:r w:rsidRPr="00D639BB">
          <w:rPr>
            <w:rFonts w:ascii="Times New Roman" w:hAnsi="Times New Roman" w:cs="Times New Roman"/>
            <w:color w:val="0000FF"/>
            <w:sz w:val="24"/>
            <w:szCs w:val="24"/>
          </w:rPr>
          <w:t>пункт 1 статьи 66.3</w:t>
        </w:r>
      </w:hyperlink>
      <w:r w:rsidRPr="00D639BB">
        <w:rPr>
          <w:rFonts w:ascii="Times New Roman" w:hAnsi="Times New Roman" w:cs="Times New Roman"/>
          <w:sz w:val="24"/>
          <w:szCs w:val="24"/>
        </w:rPr>
        <w:t xml:space="preserve"> ГК РФ), </w:t>
      </w:r>
      <w:hyperlink r:id="rId192" w:history="1">
        <w:r w:rsidRPr="00D639BB">
          <w:rPr>
            <w:rFonts w:ascii="Times New Roman" w:hAnsi="Times New Roman" w:cs="Times New Roman"/>
            <w:color w:val="0000FF"/>
            <w:sz w:val="24"/>
            <w:szCs w:val="24"/>
          </w:rPr>
          <w:t>признаются</w:t>
        </w:r>
      </w:hyperlink>
      <w:r w:rsidRPr="00D639BB">
        <w:rPr>
          <w:rFonts w:ascii="Times New Roman" w:hAnsi="Times New Roman" w:cs="Times New Roman"/>
          <w:sz w:val="24"/>
          <w:szCs w:val="24"/>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Публичное акционерное общество </w:t>
      </w:r>
      <w:hyperlink w:anchor="Par481" w:history="1">
        <w:r w:rsidRPr="00D639BB">
          <w:rPr>
            <w:rFonts w:ascii="Times New Roman" w:hAnsi="Times New Roman" w:cs="Times New Roman"/>
            <w:color w:val="0000FF"/>
            <w:sz w:val="24"/>
            <w:szCs w:val="24"/>
          </w:rPr>
          <w:t>(пункт 1 статьи 66.3)</w:t>
        </w:r>
      </w:hyperlink>
      <w:r w:rsidRPr="00D639BB">
        <w:rPr>
          <w:rFonts w:ascii="Times New Roman" w:hAnsi="Times New Roman" w:cs="Times New Roman"/>
          <w:sz w:val="24"/>
          <w:szCs w:val="24"/>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Приобретение непубличным акционерным обществом статуса публичного общества (</w:t>
      </w:r>
      <w:hyperlink w:anchor="Par830" w:history="1">
        <w:r w:rsidRPr="00D639BB">
          <w:rPr>
            <w:rFonts w:ascii="Times New Roman" w:hAnsi="Times New Roman" w:cs="Times New Roman"/>
            <w:color w:val="0000FF"/>
            <w:sz w:val="24"/>
            <w:szCs w:val="24"/>
          </w:rPr>
          <w:t>пункт 1</w:t>
        </w:r>
      </w:hyperlink>
      <w:r w:rsidRPr="00D639BB">
        <w:rPr>
          <w:rFonts w:ascii="Times New Roman" w:hAnsi="Times New Roman" w:cs="Times New Roman"/>
          <w:sz w:val="24"/>
          <w:szCs w:val="24"/>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В публичном акционерном обществе образуется коллегиальный орган управления общества </w:t>
      </w:r>
      <w:hyperlink w:anchor="Par425" w:history="1">
        <w:r w:rsidRPr="00D639BB">
          <w:rPr>
            <w:rFonts w:ascii="Times New Roman" w:hAnsi="Times New Roman" w:cs="Times New Roman"/>
            <w:color w:val="0000FF"/>
            <w:sz w:val="24"/>
            <w:szCs w:val="24"/>
          </w:rPr>
          <w:t>(пункт 4 статьи 65.3)</w:t>
        </w:r>
      </w:hyperlink>
      <w:r w:rsidRPr="00D639BB">
        <w:rPr>
          <w:rFonts w:ascii="Times New Roman" w:hAnsi="Times New Roman" w:cs="Times New Roman"/>
          <w:sz w:val="24"/>
          <w:szCs w:val="24"/>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843"/>
      <w:bookmarkEnd w:id="63"/>
      <w:r w:rsidRPr="00D639BB">
        <w:rPr>
          <w:rFonts w:ascii="Times New Roman" w:hAnsi="Times New Roman" w:cs="Times New Roman"/>
          <w:sz w:val="24"/>
          <w:szCs w:val="24"/>
        </w:rP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885" w:history="1">
        <w:r w:rsidRPr="00D639BB">
          <w:rPr>
            <w:rFonts w:ascii="Times New Roman" w:hAnsi="Times New Roman" w:cs="Times New Roman"/>
            <w:color w:val="0000FF"/>
            <w:sz w:val="24"/>
            <w:szCs w:val="24"/>
          </w:rPr>
          <w:t>пунктом 3 статьи 100</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6. Публичное акционерное общество обязано раскрывать публично информацию, предусмотренную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98. Создание акционерного общества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93"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Договор о создании акционерного общества заключается в письменной форме путем </w:t>
      </w:r>
      <w:r w:rsidRPr="00D639BB">
        <w:rPr>
          <w:rFonts w:ascii="Times New Roman" w:hAnsi="Times New Roman" w:cs="Times New Roman"/>
          <w:sz w:val="24"/>
          <w:szCs w:val="24"/>
        </w:rPr>
        <w:lastRenderedPageBreak/>
        <w:t>составления одного документа, подписанного сторонами.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94"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Учредители акционерного общества несут солидарную ответственность по обязательствам, возникшим до регистрации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Учредительным документом акционерного общества является его устав, утвержденный учредителями.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195"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5. Особенности создания акционерных обществ при приватизации государственных и муниципальных предприятий определяются </w:t>
      </w:r>
      <w:hyperlink r:id="rId196" w:history="1">
        <w:r w:rsidRPr="00D639BB">
          <w:rPr>
            <w:rFonts w:ascii="Times New Roman" w:hAnsi="Times New Roman" w:cs="Times New Roman"/>
            <w:color w:val="0000FF"/>
            <w:sz w:val="24"/>
            <w:szCs w:val="24"/>
          </w:rPr>
          <w:t>законами</w:t>
        </w:r>
      </w:hyperlink>
      <w:r w:rsidRPr="00D639BB">
        <w:rPr>
          <w:rFonts w:ascii="Times New Roman" w:hAnsi="Times New Roman" w:cs="Times New Roman"/>
          <w:sz w:val="24"/>
          <w:szCs w:val="24"/>
        </w:rPr>
        <w:t xml:space="preserve"> и иными правовыми актами о приватизации этих предприятий.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6 в ред. Федерального </w:t>
      </w:r>
      <w:hyperlink r:id="rId197"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99. Уставный капитал акционерного общества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Уставный капитал акционерного общества составляется из номинальной стоимости акций общества, приобретенных акционерами.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Абзац утратил силу с 1 сентября 2014 года. - Федеральный </w:t>
      </w:r>
      <w:hyperlink r:id="rId198"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Не допускается освобождение акционера от обязанности оплаты акций общества.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19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акционерных обществах.</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2 в ред. Федерального </w:t>
      </w:r>
      <w:hyperlink r:id="rId200"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27.12.2009 N 352-ФЗ)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4 в ред. Федерального </w:t>
      </w:r>
      <w:hyperlink r:id="rId201"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 xml:space="preserve">5. </w:t>
      </w:r>
      <w:hyperlink r:id="rId202"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03"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100. Увеличение уставного капитала акционерного общества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04"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Увеличение уставного капитала акционерного общества допускается после его полной оплаты.</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05"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27.12.2009 N 352-ФЗ)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885"/>
      <w:bookmarkEnd w:id="64"/>
      <w:r w:rsidRPr="00D639BB">
        <w:rPr>
          <w:rFonts w:ascii="Times New Roman" w:hAnsi="Times New Roman" w:cs="Times New Roman"/>
          <w:sz w:val="24"/>
          <w:szCs w:val="24"/>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3 в ред. Федерального </w:t>
      </w:r>
      <w:hyperlink r:id="rId206"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101. Уменьшение уставного капитала акционерного общества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07"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Уменьшение уставного капитала общества допускается после уведомления всех его кредиторов в порядке, определяемом </w:t>
      </w:r>
      <w:hyperlink r:id="rId208"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20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об акционерных обществах.</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10"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27.12.2009 N 352-ФЗ)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11"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102. Ограничения на выпуск ценных бумаг и выплату дивидендов акционерного общества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Пункт 1 статьи 102 применяется с учетом положений Федерального </w:t>
      </w:r>
      <w:hyperlink r:id="rId212"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18.07.2009 N 181-ФЗ (</w:t>
      </w:r>
      <w:hyperlink r:id="rId213" w:history="1">
        <w:r w:rsidRPr="00D639BB">
          <w:rPr>
            <w:rFonts w:ascii="Times New Roman" w:hAnsi="Times New Roman" w:cs="Times New Roman"/>
            <w:color w:val="0000FF"/>
            <w:sz w:val="24"/>
            <w:szCs w:val="24"/>
          </w:rPr>
          <w:t>пункт 2 статьи 11</w:t>
        </w:r>
      </w:hyperlink>
      <w:r w:rsidRPr="00D639BB">
        <w:rPr>
          <w:rFonts w:ascii="Times New Roman" w:hAnsi="Times New Roman" w:cs="Times New Roman"/>
          <w:sz w:val="24"/>
          <w:szCs w:val="24"/>
        </w:rPr>
        <w:t xml:space="preserve"> Федерального закона от 18.07.2009 N 181-ФЗ).</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w:t>
      </w:r>
      <w:r w:rsidRPr="00D639BB">
        <w:rPr>
          <w:rFonts w:ascii="Times New Roman" w:hAnsi="Times New Roman" w:cs="Times New Roman"/>
          <w:sz w:val="24"/>
          <w:szCs w:val="24"/>
        </w:rPr>
        <w:lastRenderedPageBreak/>
        <w:t>стоимость которых ниже номинальной стоимости обыкновенных акций.</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14"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Утратил силу с 1 сентября 2014 года. - Федеральный </w:t>
      </w:r>
      <w:hyperlink r:id="rId215"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Акционерное общество не вправе объявлять и выплачивать дивиденды: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до полной оплаты всего уставного капитала;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иных случаях, предусмотренных законом об акционерных обществах.</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(абзац введен Федеральным </w:t>
      </w:r>
      <w:hyperlink r:id="rId216"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 xml:space="preserve">Статья 103. Утратила силу с 1 сентября 2014 года. - Федеральный </w:t>
      </w:r>
      <w:hyperlink r:id="rId217"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104. Реорганизация и ликвидация акционерного общества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Акционерное общество может быть реорганизовано или ликвидировано добровольно по решению общего собрания акционеров.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Иные основания и порядок реорганизации и ликвидации акционерного общества определяются законом.</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18"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r w:rsidRPr="00D639BB">
        <w:rPr>
          <w:rFonts w:ascii="Times New Roman" w:hAnsi="Times New Roman" w:cs="Times New Roman"/>
          <w:sz w:val="24"/>
          <w:szCs w:val="24"/>
        </w:rPr>
        <w:t xml:space="preserve">(п. 2 в ред. Федерального </w:t>
      </w:r>
      <w:hyperlink r:id="rId219"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Об аффилированности и дочернем хозяйственном обществе см. </w:t>
      </w:r>
      <w:hyperlink w:anchor="Par130" w:history="1">
        <w:r w:rsidRPr="00D639BB">
          <w:rPr>
            <w:rFonts w:ascii="Times New Roman" w:hAnsi="Times New Roman" w:cs="Times New Roman"/>
            <w:color w:val="0000FF"/>
            <w:sz w:val="24"/>
            <w:szCs w:val="24"/>
          </w:rPr>
          <w:t>статьи 53.2</w:t>
        </w:r>
      </w:hyperlink>
      <w:r w:rsidRPr="00D639BB">
        <w:rPr>
          <w:rFonts w:ascii="Times New Roman" w:hAnsi="Times New Roman" w:cs="Times New Roman"/>
          <w:sz w:val="24"/>
          <w:szCs w:val="24"/>
        </w:rPr>
        <w:t xml:space="preserve"> и </w:t>
      </w:r>
      <w:hyperlink w:anchor="Par551" w:history="1">
        <w:r w:rsidRPr="00D639BB">
          <w:rPr>
            <w:rFonts w:ascii="Times New Roman" w:hAnsi="Times New Roman" w:cs="Times New Roman"/>
            <w:color w:val="0000FF"/>
            <w:sz w:val="24"/>
            <w:szCs w:val="24"/>
          </w:rPr>
          <w:t>67.3</w:t>
        </w:r>
      </w:hyperlink>
      <w:r w:rsidRPr="00D639BB">
        <w:rPr>
          <w:rFonts w:ascii="Times New Roman" w:hAnsi="Times New Roman" w:cs="Times New Roman"/>
          <w:sz w:val="24"/>
          <w:szCs w:val="24"/>
        </w:rPr>
        <w:t xml:space="preserve"> данного документа.</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7. Дочерние и зависимые общества</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Утратил силу с 1 сентября 2014 года. - Федеральный </w:t>
      </w:r>
      <w:hyperlink r:id="rId220"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5" w:name="Par931"/>
      <w:bookmarkEnd w:id="65"/>
      <w:r w:rsidRPr="00D639BB">
        <w:rPr>
          <w:rFonts w:ascii="Times New Roman" w:hAnsi="Times New Roman" w:cs="Times New Roman"/>
          <w:sz w:val="24"/>
          <w:szCs w:val="24"/>
        </w:rPr>
        <w:t>8. Производственные кооперативы</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r w:rsidRPr="00D639BB">
        <w:rPr>
          <w:rFonts w:ascii="Times New Roman" w:hAnsi="Times New Roman" w:cs="Times New Roman"/>
          <w:sz w:val="24"/>
          <w:szCs w:val="24"/>
        </w:rPr>
        <w:t xml:space="preserve">(введен Федеральным </w:t>
      </w:r>
      <w:hyperlink r:id="rId221"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106.1. Понятие производственного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w:t>
      </w:r>
      <w:r w:rsidRPr="00D639BB">
        <w:rPr>
          <w:rFonts w:ascii="Times New Roman" w:hAnsi="Times New Roman" w:cs="Times New Roman"/>
          <w:sz w:val="24"/>
          <w:szCs w:val="24"/>
        </w:rPr>
        <w:lastRenderedPageBreak/>
        <w:t>производственных кооперативах и уставом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106.2. Создание производственного кооператива и его устав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Учредительным документом производственного кооператива является его устав, утвержденный общим собранием его членов.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Число членов кооператива не должно быть менее пяти.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106.3. Имущество производственного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Имущество, находящееся в собственности производственного кооператива, делится на паи его членов в соответствии с уставом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Решение об образовании неделимых фондов принимается членами кооператива единогласно, если иное не предусмотрено уставом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таком же порядке распределяется имущество, оставшееся после ликвидации кооператива и удовлетворения требований его кредиторов.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106.4. Особенности управления в производственном кооперативе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Членами правления производственного кооператива и председателем кооператива могут быть только члены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Член производственного кооператива имеет один голос при принятии решений общим собранием.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106.5. Прекращение членства в производственном кооперативе и переход пая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964"/>
      <w:bookmarkEnd w:id="66"/>
      <w:r w:rsidRPr="00D639BB">
        <w:rPr>
          <w:rFonts w:ascii="Times New Roman" w:hAnsi="Times New Roman" w:cs="Times New Roman"/>
          <w:sz w:val="24"/>
          <w:szCs w:val="24"/>
        </w:rPr>
        <w:t xml:space="preserve">1. Член производственного кооператива по своему усмотрению вправе выйти из </w:t>
      </w:r>
      <w:r w:rsidRPr="00D639BB">
        <w:rPr>
          <w:rFonts w:ascii="Times New Roman" w:hAnsi="Times New Roman" w:cs="Times New Roman"/>
          <w:sz w:val="24"/>
          <w:szCs w:val="24"/>
        </w:rPr>
        <w:lastRenderedPageBreak/>
        <w:t>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Член правления кооператива может быть исключен из кооператива по решению общего собрания в связи с членством в аналогичном кооперативе.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964" w:history="1">
        <w:r w:rsidRPr="00D639BB">
          <w:rPr>
            <w:rFonts w:ascii="Times New Roman" w:hAnsi="Times New Roman" w:cs="Times New Roman"/>
            <w:color w:val="0000FF"/>
            <w:sz w:val="24"/>
            <w:szCs w:val="24"/>
          </w:rPr>
          <w:t>пунктом 1</w:t>
        </w:r>
      </w:hyperlink>
      <w:r w:rsidRPr="00D639BB">
        <w:rPr>
          <w:rFonts w:ascii="Times New Roman" w:hAnsi="Times New Roman" w:cs="Times New Roman"/>
          <w:sz w:val="24"/>
          <w:szCs w:val="24"/>
        </w:rPr>
        <w:t xml:space="preserve"> настоящей статьи.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222" w:history="1">
        <w:r w:rsidRPr="00D639BB">
          <w:rPr>
            <w:rFonts w:ascii="Times New Roman" w:hAnsi="Times New Roman" w:cs="Times New Roman"/>
            <w:color w:val="0000FF"/>
            <w:sz w:val="24"/>
            <w:szCs w:val="24"/>
          </w:rPr>
          <w:t>пункт 4 статьи 16</w:t>
        </w:r>
      </w:hyperlink>
      <w:r w:rsidRPr="00D639BB">
        <w:rPr>
          <w:rFonts w:ascii="Times New Roman" w:hAnsi="Times New Roman" w:cs="Times New Roman"/>
          <w:sz w:val="24"/>
          <w:szCs w:val="24"/>
        </w:rPr>
        <w:t xml:space="preserve"> Федерального закона от 08.12.1995 N 193-ФЗ).</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106.6. Преобразование производственного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О производственных кооперативах см. </w:t>
      </w:r>
      <w:hyperlink w:anchor="Par931" w:history="1">
        <w:r w:rsidRPr="00D639BB">
          <w:rPr>
            <w:rFonts w:ascii="Times New Roman" w:hAnsi="Times New Roman" w:cs="Times New Roman"/>
            <w:color w:val="0000FF"/>
            <w:sz w:val="24"/>
            <w:szCs w:val="24"/>
          </w:rPr>
          <w:t>подпараграф 8 параграфа 2 главы 4</w:t>
        </w:r>
      </w:hyperlink>
      <w:r w:rsidRPr="00D639BB">
        <w:rPr>
          <w:rFonts w:ascii="Times New Roman" w:hAnsi="Times New Roman" w:cs="Times New Roman"/>
          <w:sz w:val="24"/>
          <w:szCs w:val="24"/>
        </w:rPr>
        <w:t xml:space="preserve"> данного документа.</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639BB">
        <w:rPr>
          <w:rFonts w:ascii="Times New Roman" w:hAnsi="Times New Roman" w:cs="Times New Roman"/>
          <w:sz w:val="24"/>
          <w:szCs w:val="24"/>
        </w:rPr>
        <w:t>§ 3. Производственные кооперативы</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Утратил силу с 1 сентября 2014 года. - Федеральный </w:t>
      </w:r>
      <w:hyperlink r:id="rId223"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639BB">
        <w:rPr>
          <w:rFonts w:ascii="Times New Roman" w:hAnsi="Times New Roman" w:cs="Times New Roman"/>
          <w:sz w:val="24"/>
          <w:szCs w:val="24"/>
        </w:rPr>
        <w:lastRenderedPageBreak/>
        <w:t>§ 4. Государственные и муниципальные унитарные</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r w:rsidRPr="00D639BB">
        <w:rPr>
          <w:rFonts w:ascii="Times New Roman" w:hAnsi="Times New Roman" w:cs="Times New Roman"/>
          <w:sz w:val="24"/>
          <w:szCs w:val="24"/>
        </w:rPr>
        <w:t>предприятия</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113. Основные положения об унитарном предприятии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24"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организационно-правовой форме унитарных предприятий действуют государственные и муниципальные предприятия.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w:t>
      </w:r>
      <w:hyperlink r:id="rId225" w:history="1">
        <w:r w:rsidRPr="00D639BB">
          <w:rPr>
            <w:rFonts w:ascii="Times New Roman" w:hAnsi="Times New Roman" w:cs="Times New Roman"/>
            <w:color w:val="0000FF"/>
            <w:sz w:val="24"/>
            <w:szCs w:val="24"/>
          </w:rPr>
          <w:t>случаях</w:t>
        </w:r>
      </w:hyperlink>
      <w:r w:rsidRPr="00D639BB">
        <w:rPr>
          <w:rFonts w:ascii="Times New Roman" w:hAnsi="Times New Roman" w:cs="Times New Roman"/>
          <w:sz w:val="24"/>
          <w:szCs w:val="24"/>
        </w:rPr>
        <w:t xml:space="preserve"> и в </w:t>
      </w:r>
      <w:hyperlink r:id="rId226" w:history="1">
        <w:r w:rsidRPr="00D639BB">
          <w:rPr>
            <w:rFonts w:ascii="Times New Roman" w:hAnsi="Times New Roman" w:cs="Times New Roman"/>
            <w:color w:val="0000FF"/>
            <w:sz w:val="24"/>
            <w:szCs w:val="24"/>
          </w:rPr>
          <w:t>порядке</w:t>
        </w:r>
      </w:hyperlink>
      <w:r w:rsidRPr="00D639BB">
        <w:rPr>
          <w:rFonts w:ascii="Times New Roman" w:hAnsi="Times New Roman" w:cs="Times New Roman"/>
          <w:sz w:val="24"/>
          <w:szCs w:val="24"/>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Права унитарного предприятия на закрепленное за ним имущество определяются в соответствии с настоящим </w:t>
      </w:r>
      <w:hyperlink r:id="rId227" w:history="1">
        <w:r w:rsidRPr="00D639BB">
          <w:rPr>
            <w:rFonts w:ascii="Times New Roman" w:hAnsi="Times New Roman" w:cs="Times New Roman"/>
            <w:color w:val="0000FF"/>
            <w:sz w:val="24"/>
            <w:szCs w:val="24"/>
          </w:rPr>
          <w:t>Кодексом</w:t>
        </w:r>
      </w:hyperlink>
      <w:r w:rsidRPr="00D639BB">
        <w:rPr>
          <w:rFonts w:ascii="Times New Roman" w:hAnsi="Times New Roman" w:cs="Times New Roman"/>
          <w:sz w:val="24"/>
          <w:szCs w:val="24"/>
        </w:rPr>
        <w:t xml:space="preserve"> и законом о государственных и муниципальных унитарных предприятиях.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228"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6. Унитарное предприятие отвечает по своим обязательствам всем принадлежащим ему имуществом.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Унитарное предприятие не несет ответственность по обязательствам собственника его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1008"/>
      <w:bookmarkEnd w:id="67"/>
      <w:r w:rsidRPr="00D639BB">
        <w:rPr>
          <w:rFonts w:ascii="Times New Roman" w:hAnsi="Times New Roman" w:cs="Times New Roman"/>
          <w:sz w:val="24"/>
          <w:szCs w:val="24"/>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7. Правовое положение унитарных предприятий определяется настоящим Кодексом и </w:t>
      </w:r>
      <w:hyperlink r:id="rId22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государственных и муниципальных унитарных предприятиях.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8. Унитарное предприятие может быть реорганизовано в соответствии с </w:t>
      </w:r>
      <w:hyperlink r:id="rId230"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государственных и муниципальных унитарных предприятиях и законами о приватизации.</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Статья 114. Создание унитарного предприятия и его уставный фонд</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(в ред. Федерального </w:t>
      </w:r>
      <w:hyperlink r:id="rId231"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Унитарное предприятие создается от имени публично-правового образования </w:t>
      </w:r>
      <w:hyperlink r:id="rId232" w:history="1">
        <w:r w:rsidRPr="00D639BB">
          <w:rPr>
            <w:rFonts w:ascii="Times New Roman" w:hAnsi="Times New Roman" w:cs="Times New Roman"/>
            <w:color w:val="0000FF"/>
            <w:sz w:val="24"/>
            <w:szCs w:val="24"/>
          </w:rPr>
          <w:t>(статья 125)</w:t>
        </w:r>
      </w:hyperlink>
      <w:r w:rsidRPr="00D639BB">
        <w:rPr>
          <w:rFonts w:ascii="Times New Roman" w:hAnsi="Times New Roman" w:cs="Times New Roman"/>
          <w:sz w:val="24"/>
          <w:szCs w:val="24"/>
        </w:rPr>
        <w:t xml:space="preserve"> решением уполномоченного на то государственного органа или органа местного самоуправления.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Порядок формирования уставного фонда унитарного предприятия устанавливается </w:t>
      </w:r>
      <w:hyperlink r:id="rId233"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государственных и муниципальных унитарных предприятиях.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639BB">
        <w:rPr>
          <w:rFonts w:ascii="Times New Roman" w:hAnsi="Times New Roman" w:cs="Times New Roman"/>
          <w:sz w:val="24"/>
          <w:szCs w:val="24"/>
        </w:rPr>
        <w:t xml:space="preserve">Статья 115. Утратила силу с 1 сентября 2014 года. - Федеральный </w:t>
      </w:r>
      <w:hyperlink r:id="rId234"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639BB">
        <w:rPr>
          <w:rFonts w:ascii="Times New Roman" w:hAnsi="Times New Roman" w:cs="Times New Roman"/>
          <w:sz w:val="24"/>
          <w:szCs w:val="24"/>
        </w:rPr>
        <w:t>§ 5. Некоммерческие организации</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Утратил силу с 1 сентября 2014 года. - Федеральный </w:t>
      </w:r>
      <w:hyperlink r:id="rId235" w:history="1">
        <w:r w:rsidRPr="00D639BB">
          <w:rPr>
            <w:rFonts w:ascii="Times New Roman" w:hAnsi="Times New Roman" w:cs="Times New Roman"/>
            <w:color w:val="0000FF"/>
            <w:sz w:val="24"/>
            <w:szCs w:val="24"/>
          </w:rPr>
          <w:t>закон</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639BB">
        <w:rPr>
          <w:rFonts w:ascii="Times New Roman" w:hAnsi="Times New Roman" w:cs="Times New Roman"/>
          <w:sz w:val="24"/>
          <w:szCs w:val="24"/>
        </w:rPr>
        <w:t>§ 6. Некоммерческие корпоративные организации</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r w:rsidRPr="00D639BB">
        <w:rPr>
          <w:rFonts w:ascii="Times New Roman" w:hAnsi="Times New Roman" w:cs="Times New Roman"/>
          <w:sz w:val="24"/>
          <w:szCs w:val="24"/>
        </w:rPr>
        <w:t xml:space="preserve">(введен Федеральным </w:t>
      </w:r>
      <w:hyperlink r:id="rId236"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1. Общие положения о некоммерческих</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r w:rsidRPr="00D639BB">
        <w:rPr>
          <w:rFonts w:ascii="Times New Roman" w:hAnsi="Times New Roman" w:cs="Times New Roman"/>
          <w:sz w:val="24"/>
          <w:szCs w:val="24"/>
        </w:rPr>
        <w:t>корпоративных организациях</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123.1. Основные положения о некоммерческих корпоративных организациях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31" w:history="1">
        <w:r w:rsidRPr="00D639BB">
          <w:rPr>
            <w:rFonts w:ascii="Times New Roman" w:hAnsi="Times New Roman" w:cs="Times New Roman"/>
            <w:color w:val="0000FF"/>
            <w:sz w:val="24"/>
            <w:szCs w:val="24"/>
          </w:rPr>
          <w:t>пункт 1 статьи 50</w:t>
        </w:r>
      </w:hyperlink>
      <w:r w:rsidRPr="00D639BB">
        <w:rPr>
          <w:rFonts w:ascii="Times New Roman" w:hAnsi="Times New Roman" w:cs="Times New Roman"/>
          <w:sz w:val="24"/>
          <w:szCs w:val="24"/>
        </w:rPr>
        <w:t xml:space="preserve"> и </w:t>
      </w:r>
      <w:hyperlink w:anchor="Par375" w:history="1">
        <w:r w:rsidRPr="00D639BB">
          <w:rPr>
            <w:rFonts w:ascii="Times New Roman" w:hAnsi="Times New Roman" w:cs="Times New Roman"/>
            <w:color w:val="0000FF"/>
            <w:sz w:val="24"/>
            <w:szCs w:val="24"/>
          </w:rPr>
          <w:t>статья 65.1</w:t>
        </w:r>
      </w:hyperlink>
      <w:r w:rsidRPr="00D639BB">
        <w:rPr>
          <w:rFonts w:ascii="Times New Roman" w:hAnsi="Times New Roman" w:cs="Times New Roman"/>
          <w:sz w:val="24"/>
          <w:szCs w:val="24"/>
        </w:rPr>
        <w:t xml:space="preserve">), учредители (участники) которых приобретают право участия (членства) в них и формируют их высший орган в соответствии с </w:t>
      </w:r>
      <w:hyperlink w:anchor="Par409" w:history="1">
        <w:r w:rsidRPr="00D639BB">
          <w:rPr>
            <w:rFonts w:ascii="Times New Roman" w:hAnsi="Times New Roman" w:cs="Times New Roman"/>
            <w:color w:val="0000FF"/>
            <w:sz w:val="24"/>
            <w:szCs w:val="24"/>
          </w:rPr>
          <w:t>пунктом 1 статьи 65.3</w:t>
        </w:r>
      </w:hyperlink>
      <w:r w:rsidRPr="00D639BB">
        <w:rPr>
          <w:rFonts w:ascii="Times New Roman" w:hAnsi="Times New Roman" w:cs="Times New Roman"/>
          <w:sz w:val="24"/>
          <w:szCs w:val="24"/>
        </w:rPr>
        <w:t xml:space="preserve"> настоящего Кодекса.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38" w:history="1">
        <w:r w:rsidRPr="00D639BB">
          <w:rPr>
            <w:rFonts w:ascii="Times New Roman" w:hAnsi="Times New Roman" w:cs="Times New Roman"/>
            <w:color w:val="0000FF"/>
            <w:sz w:val="24"/>
            <w:szCs w:val="24"/>
          </w:rPr>
          <w:t>(пункт 3 статьи 50)</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4. Некоммерческая корпоративная организация является собственником своего </w:t>
      </w:r>
      <w:r w:rsidRPr="00D639BB">
        <w:rPr>
          <w:rFonts w:ascii="Times New Roman" w:hAnsi="Times New Roman" w:cs="Times New Roman"/>
          <w:sz w:val="24"/>
          <w:szCs w:val="24"/>
        </w:rPr>
        <w:lastRenderedPageBreak/>
        <w:t>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2. Потребительский кооператив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123.2. Основные положения о потребительском кооперативе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123.3. Обязанность членов потребительского кооператива по внесению дополнительных взносов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3. Общественные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123.4. Основные положения об общественных организациях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Общественная организация является собственником своего имущества. Ее участники (члены) не сохраняют имущественные права на переданное ими в </w:t>
      </w:r>
      <w:r w:rsidRPr="00D639BB">
        <w:rPr>
          <w:rFonts w:ascii="Times New Roman" w:hAnsi="Times New Roman" w:cs="Times New Roman"/>
          <w:sz w:val="24"/>
          <w:szCs w:val="24"/>
        </w:rPr>
        <w:lastRenderedPageBreak/>
        <w:t>собственность организации имущество, в том числе на членские взносы.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Общественные организации могут объединяться в ассоциации (союзы) в порядке, установленном настоящим </w:t>
      </w:r>
      <w:hyperlink w:anchor="Par1086" w:history="1">
        <w:r w:rsidRPr="00D639BB">
          <w:rPr>
            <w:rFonts w:ascii="Times New Roman" w:hAnsi="Times New Roman" w:cs="Times New Roman"/>
            <w:color w:val="0000FF"/>
            <w:sz w:val="24"/>
            <w:szCs w:val="24"/>
          </w:rPr>
          <w:t>Кодексом</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123.5. Учредители и устав общественной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Количество учредителей общественной организации не может быть менее трех.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123.6. Права и обязанности участника (члена) общественной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Участник (член) общественной организации осуществляет корпоративные права, предусмотренные </w:t>
      </w:r>
      <w:hyperlink w:anchor="Par387" w:history="1">
        <w:r w:rsidRPr="00D639BB">
          <w:rPr>
            <w:rFonts w:ascii="Times New Roman" w:hAnsi="Times New Roman" w:cs="Times New Roman"/>
            <w:color w:val="0000FF"/>
            <w:sz w:val="24"/>
            <w:szCs w:val="24"/>
          </w:rPr>
          <w:t>пунктом 1 статьи 65.2</w:t>
        </w:r>
      </w:hyperlink>
      <w:r w:rsidRPr="00D639BB">
        <w:rPr>
          <w:rFonts w:ascii="Times New Roman" w:hAnsi="Times New Roman" w:cs="Times New Roman"/>
          <w:sz w:val="24"/>
          <w:szCs w:val="24"/>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Участник (член) общественной организации наряду с обязанностями, предусмотренными для участников корпорации </w:t>
      </w:r>
      <w:hyperlink w:anchor="Par397" w:history="1">
        <w:r w:rsidRPr="00D639BB">
          <w:rPr>
            <w:rFonts w:ascii="Times New Roman" w:hAnsi="Times New Roman" w:cs="Times New Roman"/>
            <w:color w:val="0000FF"/>
            <w:sz w:val="24"/>
            <w:szCs w:val="24"/>
          </w:rPr>
          <w:t>пунктом 4 статьи 65.2</w:t>
        </w:r>
      </w:hyperlink>
      <w:r w:rsidRPr="00D639BB">
        <w:rPr>
          <w:rFonts w:ascii="Times New Roman" w:hAnsi="Times New Roman" w:cs="Times New Roman"/>
          <w:sz w:val="24"/>
          <w:szCs w:val="24"/>
        </w:rPr>
        <w:t xml:space="preserve"> настоящего Кодекса, также несет обязанность уплачивать предусмотренные ее уставом членские и иные имущественные взносы.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Участник (член) общественной организации по своему усмотрению в любое время вправе выйти из организации, в которой он участвует.</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123.7. Особенности управления в общественной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К исключительной компетенции высшего органа общественной организации наряду с вопросами, указанными в </w:t>
      </w:r>
      <w:hyperlink w:anchor="Par411" w:history="1">
        <w:r w:rsidRPr="00D639BB">
          <w:rPr>
            <w:rFonts w:ascii="Times New Roman" w:hAnsi="Times New Roman" w:cs="Times New Roman"/>
            <w:color w:val="0000FF"/>
            <w:sz w:val="24"/>
            <w:szCs w:val="24"/>
          </w:rPr>
          <w:t>пункте 2 статьи 65.3</w:t>
        </w:r>
      </w:hyperlink>
      <w:r w:rsidRPr="00D639BB">
        <w:rPr>
          <w:rFonts w:ascii="Times New Roman" w:hAnsi="Times New Roman" w:cs="Times New Roman"/>
          <w:sz w:val="24"/>
          <w:szCs w:val="24"/>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8" w:name="Par1086"/>
      <w:bookmarkEnd w:id="68"/>
      <w:r w:rsidRPr="00D639BB">
        <w:rPr>
          <w:rFonts w:ascii="Times New Roman" w:hAnsi="Times New Roman" w:cs="Times New Roman"/>
          <w:sz w:val="24"/>
          <w:szCs w:val="24"/>
        </w:rPr>
        <w:t>4. Ассоциации и союзы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lastRenderedPageBreak/>
        <w:t>Статья 123.8. Основные положения об ассоциации (союзе)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Ассоциация (союз) не отвечает по обязательствам своих членов, если иное не предусмотрено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Особенности правового положения ассоциаций (союзов) отдельных видов могут быть установлены законами.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123.9. Учредители ассоциации (союза) и устав ассоциации (союза)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Число учредителей ассоциации (союза) не может быть менее двух. </w:t>
      </w:r>
      <w:hyperlink r:id="rId237" w:history="1">
        <w:r w:rsidRPr="00D639BB">
          <w:rPr>
            <w:rFonts w:ascii="Times New Roman" w:hAnsi="Times New Roman" w:cs="Times New Roman"/>
            <w:color w:val="0000FF"/>
            <w:sz w:val="24"/>
            <w:szCs w:val="24"/>
          </w:rPr>
          <w:t>Законами</w:t>
        </w:r>
      </w:hyperlink>
      <w:r w:rsidRPr="00D639BB">
        <w:rPr>
          <w:rFonts w:ascii="Times New Roman" w:hAnsi="Times New Roman" w:cs="Times New Roman"/>
          <w:sz w:val="24"/>
          <w:szCs w:val="24"/>
        </w:rP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123.10. Особенности управления в ассоциации (союзе)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К исключительной компетенции высшего органа ассоциации (союза) наряду с вопросами, указанными в </w:t>
      </w:r>
      <w:hyperlink w:anchor="Par411" w:history="1">
        <w:r w:rsidRPr="00D639BB">
          <w:rPr>
            <w:rFonts w:ascii="Times New Roman" w:hAnsi="Times New Roman" w:cs="Times New Roman"/>
            <w:color w:val="0000FF"/>
            <w:sz w:val="24"/>
            <w:szCs w:val="24"/>
          </w:rPr>
          <w:t>пункте 2 статьи 65.3</w:t>
        </w:r>
      </w:hyperlink>
      <w:r w:rsidRPr="00D639BB">
        <w:rPr>
          <w:rFonts w:ascii="Times New Roman" w:hAnsi="Times New Roman" w:cs="Times New Roman"/>
          <w:sz w:val="24"/>
          <w:szCs w:val="24"/>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123.11. Права и обязанности члена ассоциации (союза)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Член ассоциации (союза) осуществляет корпоративные права, предусмотренные </w:t>
      </w:r>
      <w:hyperlink w:anchor="Par387" w:history="1">
        <w:r w:rsidRPr="00D639BB">
          <w:rPr>
            <w:rFonts w:ascii="Times New Roman" w:hAnsi="Times New Roman" w:cs="Times New Roman"/>
            <w:color w:val="0000FF"/>
            <w:sz w:val="24"/>
            <w:szCs w:val="24"/>
          </w:rPr>
          <w:t>пунктом 1 статьи 65.2</w:t>
        </w:r>
      </w:hyperlink>
      <w:r w:rsidRPr="00D639BB">
        <w:rPr>
          <w:rFonts w:ascii="Times New Roman" w:hAnsi="Times New Roman" w:cs="Times New Roman"/>
          <w:sz w:val="24"/>
          <w:szCs w:val="24"/>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Член ассоциации (союза) вправе выйти из нее по своему усмотрению в любое время.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2. Члены ассоциации (союза) наряду с обязанностями, предусмотренными для участников корпорации </w:t>
      </w:r>
      <w:hyperlink w:anchor="Par397" w:history="1">
        <w:r w:rsidRPr="00D639BB">
          <w:rPr>
            <w:rFonts w:ascii="Times New Roman" w:hAnsi="Times New Roman" w:cs="Times New Roman"/>
            <w:color w:val="0000FF"/>
            <w:sz w:val="24"/>
            <w:szCs w:val="24"/>
          </w:rPr>
          <w:t>пунктом 4 статьи 65.2</w:t>
        </w:r>
      </w:hyperlink>
      <w:r w:rsidRPr="00D639BB">
        <w:rPr>
          <w:rFonts w:ascii="Times New Roman" w:hAnsi="Times New Roman" w:cs="Times New Roman"/>
          <w:sz w:val="24"/>
          <w:szCs w:val="24"/>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5. Товарищества собственников недвижимости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123.12. Основные положения о товариществе собственников недвижимости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Товарищество собственников недвижимости по решению своих членов может быть преобразовано в потребительский кооператив.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123.13. Имущество товарищества собственников недвижимости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1. Товарищество собственников недвижимости является собственником своего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123.14. Особенности управления в товариществе собственников недвижимости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К исключительной компетенции высшего органа товарищества собственников недвижимости наряду с вопросами, указанными в </w:t>
      </w:r>
      <w:hyperlink w:anchor="Par411" w:history="1">
        <w:r w:rsidRPr="00D639BB">
          <w:rPr>
            <w:rFonts w:ascii="Times New Roman" w:hAnsi="Times New Roman" w:cs="Times New Roman"/>
            <w:color w:val="0000FF"/>
            <w:sz w:val="24"/>
            <w:szCs w:val="24"/>
          </w:rPr>
          <w:t>пункте 2 статьи 65.3</w:t>
        </w:r>
      </w:hyperlink>
      <w:r w:rsidRPr="00D639BB">
        <w:rPr>
          <w:rFonts w:ascii="Times New Roman" w:hAnsi="Times New Roman" w:cs="Times New Roman"/>
          <w:sz w:val="24"/>
          <w:szCs w:val="24"/>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По решению высшего органа товарищества собственников недвижимости </w:t>
      </w:r>
      <w:hyperlink w:anchor="Par409" w:history="1">
        <w:r w:rsidRPr="00D639BB">
          <w:rPr>
            <w:rFonts w:ascii="Times New Roman" w:hAnsi="Times New Roman" w:cs="Times New Roman"/>
            <w:color w:val="0000FF"/>
            <w:sz w:val="24"/>
            <w:szCs w:val="24"/>
          </w:rPr>
          <w:t>(пункт 1 статьи 65.3)</w:t>
        </w:r>
      </w:hyperlink>
      <w:r w:rsidRPr="00D639BB">
        <w:rPr>
          <w:rFonts w:ascii="Times New Roman" w:hAnsi="Times New Roman" w:cs="Times New Roman"/>
          <w:sz w:val="24"/>
          <w:szCs w:val="24"/>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6. Казачьи общества, внесенные в государственный реестр</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r w:rsidRPr="00D639BB">
        <w:rPr>
          <w:rFonts w:ascii="Times New Roman" w:hAnsi="Times New Roman" w:cs="Times New Roman"/>
          <w:sz w:val="24"/>
          <w:szCs w:val="24"/>
        </w:rPr>
        <w:t>казачьих обществ в Российской Федерации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123.15. Казачье общество, внесенное в государственный реестр казачьих обществ в Российской Федерации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238"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Казачье общество по решению его членов может быть преобразовано в ассоциацию (союз) или автономную некоммерческую организацию.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23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5 декабря 2005 года N 154-ФЗ "О государственной службе российского казачества".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7. Общины коренных малочисленных народов</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r w:rsidRPr="00D639BB">
        <w:rPr>
          <w:rFonts w:ascii="Times New Roman" w:hAnsi="Times New Roman" w:cs="Times New Roman"/>
          <w:sz w:val="24"/>
          <w:szCs w:val="24"/>
        </w:rPr>
        <w:lastRenderedPageBreak/>
        <w:t>Российской Федерации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123.16. Община коренных малочисленных народов Российской Федерации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639BB">
        <w:rPr>
          <w:rFonts w:ascii="Times New Roman" w:hAnsi="Times New Roman" w:cs="Times New Roman"/>
          <w:sz w:val="24"/>
          <w:szCs w:val="24"/>
        </w:rPr>
        <w:t>§ 7. Некоммерческие унитарные организации</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r w:rsidRPr="00D639BB">
        <w:rPr>
          <w:rFonts w:ascii="Times New Roman" w:hAnsi="Times New Roman" w:cs="Times New Roman"/>
          <w:sz w:val="24"/>
          <w:szCs w:val="24"/>
        </w:rPr>
        <w:t xml:space="preserve">(введен Федеральным </w:t>
      </w:r>
      <w:hyperlink r:id="rId240"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от 05.05.2014 N 99-ФЗ)</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1. Фонды</w:t>
      </w:r>
    </w:p>
    <w:p w:rsidR="00D639BB" w:rsidRPr="00D639BB" w:rsidRDefault="00D639BB">
      <w:pPr>
        <w:widowControl w:val="0"/>
        <w:autoSpaceDE w:val="0"/>
        <w:autoSpaceDN w:val="0"/>
        <w:adjustRightInd w:val="0"/>
        <w:spacing w:after="0" w:line="240" w:lineRule="auto"/>
        <w:jc w:val="center"/>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123.17. Основные положения о фонде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Реорганизация фонда не допускается, за исключением случаев, предусмотренных </w:t>
      </w:r>
      <w:hyperlink w:anchor="Par1169" w:history="1">
        <w:r w:rsidRPr="00D639BB">
          <w:rPr>
            <w:rFonts w:ascii="Times New Roman" w:hAnsi="Times New Roman" w:cs="Times New Roman"/>
            <w:color w:val="0000FF"/>
            <w:sz w:val="24"/>
            <w:szCs w:val="24"/>
          </w:rPr>
          <w:t>пунктом 4</w:t>
        </w:r>
      </w:hyperlink>
      <w:r w:rsidRPr="00D639BB">
        <w:rPr>
          <w:rFonts w:ascii="Times New Roman" w:hAnsi="Times New Roman" w:cs="Times New Roman"/>
          <w:sz w:val="24"/>
          <w:szCs w:val="24"/>
        </w:rPr>
        <w:t xml:space="preserve"> настоящей статьи.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1169"/>
      <w:bookmarkEnd w:id="69"/>
      <w:r w:rsidRPr="00D639BB">
        <w:rPr>
          <w:rFonts w:ascii="Times New Roman" w:hAnsi="Times New Roman" w:cs="Times New Roman"/>
          <w:sz w:val="24"/>
          <w:szCs w:val="24"/>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171" w:history="1">
        <w:r w:rsidRPr="00D639BB">
          <w:rPr>
            <w:rFonts w:ascii="Times New Roman" w:hAnsi="Times New Roman" w:cs="Times New Roman"/>
            <w:color w:val="0000FF"/>
            <w:sz w:val="24"/>
            <w:szCs w:val="24"/>
          </w:rPr>
          <w:t>статьями 123.18</w:t>
        </w:r>
      </w:hyperlink>
      <w:r w:rsidRPr="00D639BB">
        <w:rPr>
          <w:rFonts w:ascii="Times New Roman" w:hAnsi="Times New Roman" w:cs="Times New Roman"/>
          <w:sz w:val="24"/>
          <w:szCs w:val="24"/>
        </w:rPr>
        <w:t xml:space="preserve"> - </w:t>
      </w:r>
      <w:hyperlink w:anchor="Par1193" w:history="1">
        <w:r w:rsidRPr="00D639BB">
          <w:rPr>
            <w:rFonts w:ascii="Times New Roman" w:hAnsi="Times New Roman" w:cs="Times New Roman"/>
            <w:color w:val="0000FF"/>
            <w:sz w:val="24"/>
            <w:szCs w:val="24"/>
          </w:rPr>
          <w:t>123.20</w:t>
        </w:r>
      </w:hyperlink>
      <w:r w:rsidRPr="00D639BB">
        <w:rPr>
          <w:rFonts w:ascii="Times New Roman" w:hAnsi="Times New Roman" w:cs="Times New Roman"/>
          <w:sz w:val="24"/>
          <w:szCs w:val="24"/>
        </w:rPr>
        <w:t xml:space="preserve"> настоящего Кодекса с учетом особенностей, предусмотренных </w:t>
      </w:r>
      <w:hyperlink r:id="rId241"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негосударственных пенсионных фондах.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70" w:name="Par1171"/>
      <w:bookmarkEnd w:id="70"/>
      <w:r w:rsidRPr="00D639BB">
        <w:rPr>
          <w:rFonts w:ascii="Times New Roman" w:hAnsi="Times New Roman" w:cs="Times New Roman"/>
          <w:sz w:val="24"/>
          <w:szCs w:val="24"/>
        </w:rPr>
        <w:t>Статья 123.18. Имущество фонда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lastRenderedPageBreak/>
        <w:t>2. Фонд использует имущество для целей, определенных в его уставе.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Ежегодно фонд обязан опубликовывать отчеты об использовании своего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123.19. Управление фондом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К исключительной компетенции высшего коллегиального органа фонда относятся: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определение приоритетных направлений деятельности фонда, принципов образования и использования его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образование других органов фонда и досрочное прекращение их полномочий;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утверждение годовых отчетов и годовой бухгалтерской (финансовой) отчетности фонда;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принятие решений о создании фондом хозяйственных обществ и (или) об участии в них фонда;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принятие решений о создании филиалов и (или) об открытии представительств фонда;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изменение устава фонда, если эта возможность предусмотрена уставом;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одобрение совершаемых фондом сделок в случаях, предусмотренных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118" w:history="1">
        <w:r w:rsidRPr="00D639BB">
          <w:rPr>
            <w:rFonts w:ascii="Times New Roman" w:hAnsi="Times New Roman" w:cs="Times New Roman"/>
            <w:color w:val="0000FF"/>
            <w:sz w:val="24"/>
            <w:szCs w:val="24"/>
          </w:rPr>
          <w:t>статьей 53.1</w:t>
        </w:r>
      </w:hyperlink>
      <w:r w:rsidRPr="00D639BB">
        <w:rPr>
          <w:rFonts w:ascii="Times New Roman" w:hAnsi="Times New Roman" w:cs="Times New Roman"/>
          <w:sz w:val="24"/>
          <w:szCs w:val="24"/>
        </w:rPr>
        <w:t xml:space="preserve"> настоящего Кодекса возместить убытки, причиненные ими фонду.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71" w:name="Par1193"/>
      <w:bookmarkEnd w:id="71"/>
      <w:r w:rsidRPr="00D639BB">
        <w:rPr>
          <w:rFonts w:ascii="Times New Roman" w:hAnsi="Times New Roman" w:cs="Times New Roman"/>
          <w:sz w:val="24"/>
          <w:szCs w:val="24"/>
        </w:rPr>
        <w:t>Статья 123.20. Изменение устава и ликвидация фонда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Фонд может быть ликвидирован только на основании решения суда, принятого по заявлению заинтересованных лиц, в случае, если: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имущества фонда недостаточно для осуществления его целей и вероятность получения необходимого имущества нереальна;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цели фонда не могут быть достигнуты, а необходимые изменения целей фонда не могут быть произведены;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фонд в своей деятельности уклоняется от целей, предусмотренных уставом;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в других случаях, предусмотренных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w:t>
      </w:r>
      <w:r w:rsidRPr="00D639BB">
        <w:rPr>
          <w:rFonts w:ascii="Times New Roman" w:hAnsi="Times New Roman" w:cs="Times New Roman"/>
          <w:sz w:val="24"/>
          <w:szCs w:val="24"/>
        </w:rPr>
        <w:lastRenderedPageBreak/>
        <w:t>случаев, если законом предусмотрен возврат такого имущества учредителям фонда.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2. Учреждения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123.21. Основные положения об учреждениях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r:id="rId242" w:history="1">
        <w:r w:rsidRPr="00D639BB">
          <w:rPr>
            <w:rFonts w:ascii="Times New Roman" w:hAnsi="Times New Roman" w:cs="Times New Roman"/>
            <w:color w:val="0000FF"/>
            <w:sz w:val="24"/>
            <w:szCs w:val="24"/>
          </w:rPr>
          <w:t>Кодексом</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Учреждение, созданное до дня </w:t>
      </w:r>
      <w:hyperlink r:id="rId243" w:history="1">
        <w:r w:rsidRPr="00D639BB">
          <w:rPr>
            <w:rFonts w:ascii="Times New Roman" w:hAnsi="Times New Roman" w:cs="Times New Roman"/>
            <w:color w:val="0000FF"/>
            <w:sz w:val="24"/>
            <w:szCs w:val="24"/>
          </w:rPr>
          <w:t>вступления в силу</w:t>
        </w:r>
      </w:hyperlink>
      <w:r w:rsidRPr="00D639BB">
        <w:rPr>
          <w:rFonts w:ascii="Times New Roman" w:hAnsi="Times New Roman" w:cs="Times New Roman"/>
          <w:sz w:val="24"/>
          <w:szCs w:val="24"/>
        </w:rPr>
        <w:t xml:space="preserve"> Федерального </w:t>
      </w:r>
      <w:hyperlink r:id="rId244" w:history="1">
        <w:r w:rsidRPr="00D639BB">
          <w:rPr>
            <w:rFonts w:ascii="Times New Roman" w:hAnsi="Times New Roman" w:cs="Times New Roman"/>
            <w:color w:val="0000FF"/>
            <w:sz w:val="24"/>
            <w:szCs w:val="24"/>
          </w:rPr>
          <w:t>закона</w:t>
        </w:r>
      </w:hyperlink>
      <w:r w:rsidRPr="00D639BB">
        <w:rPr>
          <w:rFonts w:ascii="Times New Roman" w:hAnsi="Times New Roman" w:cs="Times New Roman"/>
          <w:sz w:val="24"/>
          <w:szCs w:val="24"/>
        </w:rPr>
        <w:t xml:space="preserve"> от 05.05.2014 N 99-ФЗ несколькими учредителями, </w:t>
      </w:r>
      <w:hyperlink r:id="rId245" w:history="1">
        <w:r w:rsidRPr="00D639BB">
          <w:rPr>
            <w:rFonts w:ascii="Times New Roman" w:hAnsi="Times New Roman" w:cs="Times New Roman"/>
            <w:color w:val="0000FF"/>
            <w:sz w:val="24"/>
            <w:szCs w:val="24"/>
          </w:rPr>
          <w:t>не подлежит</w:t>
        </w:r>
      </w:hyperlink>
      <w:r w:rsidRPr="00D639BB">
        <w:rPr>
          <w:rFonts w:ascii="Times New Roman" w:hAnsi="Times New Roman" w:cs="Times New Roman"/>
          <w:sz w:val="24"/>
          <w:szCs w:val="24"/>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При создании учреждения не допускается соучредительство нескольких лиц.</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1216"/>
      <w:bookmarkEnd w:id="72"/>
      <w:r w:rsidRPr="00D639BB">
        <w:rPr>
          <w:rFonts w:ascii="Times New Roman" w:hAnsi="Times New Roman" w:cs="Times New Roman"/>
          <w:sz w:val="24"/>
          <w:szCs w:val="24"/>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225" w:history="1">
        <w:r w:rsidRPr="00D639BB">
          <w:rPr>
            <w:rFonts w:ascii="Times New Roman" w:hAnsi="Times New Roman" w:cs="Times New Roman"/>
            <w:color w:val="0000FF"/>
            <w:sz w:val="24"/>
            <w:szCs w:val="24"/>
          </w:rPr>
          <w:t>пунктами 4</w:t>
        </w:r>
      </w:hyperlink>
      <w:r w:rsidRPr="00D639BB">
        <w:rPr>
          <w:rFonts w:ascii="Times New Roman" w:hAnsi="Times New Roman" w:cs="Times New Roman"/>
          <w:sz w:val="24"/>
          <w:szCs w:val="24"/>
        </w:rPr>
        <w:t xml:space="preserve"> - </w:t>
      </w:r>
      <w:hyperlink w:anchor="Par1232" w:history="1">
        <w:r w:rsidRPr="00D639BB">
          <w:rPr>
            <w:rFonts w:ascii="Times New Roman" w:hAnsi="Times New Roman" w:cs="Times New Roman"/>
            <w:color w:val="0000FF"/>
            <w:sz w:val="24"/>
            <w:szCs w:val="24"/>
          </w:rPr>
          <w:t>6 статьи 123.22</w:t>
        </w:r>
      </w:hyperlink>
      <w:r w:rsidRPr="00D639BB">
        <w:rPr>
          <w:rFonts w:ascii="Times New Roman" w:hAnsi="Times New Roman" w:cs="Times New Roman"/>
          <w:sz w:val="24"/>
          <w:szCs w:val="24"/>
        </w:rPr>
        <w:t xml:space="preserve"> и </w:t>
      </w:r>
      <w:hyperlink w:anchor="Par1250" w:history="1">
        <w:r w:rsidRPr="00D639BB">
          <w:rPr>
            <w:rFonts w:ascii="Times New Roman" w:hAnsi="Times New Roman" w:cs="Times New Roman"/>
            <w:color w:val="0000FF"/>
            <w:sz w:val="24"/>
            <w:szCs w:val="24"/>
          </w:rPr>
          <w:t>пунктом 2 статьи 123.23</w:t>
        </w:r>
      </w:hyperlink>
      <w:r w:rsidRPr="00D639BB">
        <w:rPr>
          <w:rFonts w:ascii="Times New Roman" w:hAnsi="Times New Roman" w:cs="Times New Roman"/>
          <w:sz w:val="24"/>
          <w:szCs w:val="24"/>
        </w:rPr>
        <w:t xml:space="preserve"> настоящего Кодекса, несет собственник соответствующего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123.22. Государственное учреждение и муниципальное учреждение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Государственное или муниципальное учреждение может быть казенным, бюджетным или автономным учреждением.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Порядок финансового обеспечения деятельности государственных и муниципальных учреждений определяется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1224"/>
      <w:bookmarkEnd w:id="73"/>
      <w:r w:rsidRPr="00D639BB">
        <w:rPr>
          <w:rFonts w:ascii="Times New Roman" w:hAnsi="Times New Roman" w:cs="Times New Roman"/>
          <w:sz w:val="24"/>
          <w:szCs w:val="24"/>
        </w:rPr>
        <w:t>3. Государственные и муниципальные учреждения не отвечают по обязательствам собственников своего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1225"/>
      <w:bookmarkEnd w:id="74"/>
      <w:r w:rsidRPr="00D639BB">
        <w:rPr>
          <w:rFonts w:ascii="Times New Roman" w:hAnsi="Times New Roman" w:cs="Times New Roman"/>
          <w:sz w:val="24"/>
          <w:szCs w:val="24"/>
        </w:rP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w:t>
      </w:r>
      <w:r w:rsidRPr="00D639BB">
        <w:rPr>
          <w:rFonts w:ascii="Times New Roman" w:hAnsi="Times New Roman" w:cs="Times New Roman"/>
          <w:sz w:val="24"/>
          <w:szCs w:val="24"/>
        </w:rPr>
        <w:lastRenderedPageBreak/>
        <w:t>собственник его имущества.</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КонсультантПлюс: примечание.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Действие </w:t>
      </w:r>
      <w:hyperlink w:anchor="Par1231" w:history="1">
        <w:r w:rsidRPr="00D639BB">
          <w:rPr>
            <w:rFonts w:ascii="Times New Roman" w:hAnsi="Times New Roman" w:cs="Times New Roman"/>
            <w:color w:val="0000FF"/>
            <w:sz w:val="24"/>
            <w:szCs w:val="24"/>
          </w:rPr>
          <w:t>пунктов 5</w:t>
        </w:r>
      </w:hyperlink>
      <w:r w:rsidRPr="00D639BB">
        <w:rPr>
          <w:rFonts w:ascii="Times New Roman" w:hAnsi="Times New Roman" w:cs="Times New Roman"/>
          <w:sz w:val="24"/>
          <w:szCs w:val="24"/>
        </w:rPr>
        <w:t xml:space="preserve"> и </w:t>
      </w:r>
      <w:hyperlink w:anchor="Par1233" w:history="1">
        <w:r w:rsidRPr="00D639BB">
          <w:rPr>
            <w:rFonts w:ascii="Times New Roman" w:hAnsi="Times New Roman" w:cs="Times New Roman"/>
            <w:color w:val="0000FF"/>
            <w:sz w:val="24"/>
            <w:szCs w:val="24"/>
          </w:rPr>
          <w:t>6 статьи 123.22</w:t>
        </w:r>
      </w:hyperlink>
      <w:r w:rsidRPr="00D639BB">
        <w:rPr>
          <w:rFonts w:ascii="Times New Roman" w:hAnsi="Times New Roman" w:cs="Times New Roman"/>
          <w:sz w:val="24"/>
          <w:szCs w:val="24"/>
        </w:rPr>
        <w:t xml:space="preserve">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 (</w:t>
      </w:r>
      <w:hyperlink r:id="rId246" w:history="1">
        <w:r w:rsidRPr="00D639BB">
          <w:rPr>
            <w:rFonts w:ascii="Times New Roman" w:hAnsi="Times New Roman" w:cs="Times New Roman"/>
            <w:color w:val="0000FF"/>
            <w:sz w:val="24"/>
            <w:szCs w:val="24"/>
          </w:rPr>
          <w:t>часть 15 статьи 3</w:t>
        </w:r>
      </w:hyperlink>
      <w:r w:rsidRPr="00D639BB">
        <w:rPr>
          <w:rFonts w:ascii="Times New Roman" w:hAnsi="Times New Roman" w:cs="Times New Roman"/>
          <w:sz w:val="24"/>
          <w:szCs w:val="24"/>
        </w:rPr>
        <w:t xml:space="preserve"> Федерального закона от 05.05.2014 N 99-ФЗ).</w:t>
      </w:r>
    </w:p>
    <w:p w:rsidR="00D639BB" w:rsidRPr="00D639BB" w:rsidRDefault="00D639B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1230"/>
      <w:bookmarkEnd w:id="75"/>
      <w:r w:rsidRPr="00D639BB">
        <w:rPr>
          <w:rFonts w:ascii="Times New Roman" w:hAnsi="Times New Roman" w:cs="Times New Roman"/>
          <w:sz w:val="24"/>
          <w:szCs w:val="24"/>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1231"/>
      <w:bookmarkEnd w:id="76"/>
      <w:r w:rsidRPr="00D639BB">
        <w:rPr>
          <w:rFonts w:ascii="Times New Roman" w:hAnsi="Times New Roman" w:cs="Times New Roman"/>
          <w:sz w:val="24"/>
          <w:szCs w:val="24"/>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230" w:history="1">
        <w:r w:rsidRPr="00D639BB">
          <w:rPr>
            <w:rFonts w:ascii="Times New Roman" w:hAnsi="Times New Roman" w:cs="Times New Roman"/>
            <w:color w:val="0000FF"/>
            <w:sz w:val="24"/>
            <w:szCs w:val="24"/>
          </w:rPr>
          <w:t>абзацем первым</w:t>
        </w:r>
      </w:hyperlink>
      <w:r w:rsidRPr="00D639BB">
        <w:rPr>
          <w:rFonts w:ascii="Times New Roman" w:hAnsi="Times New Roman" w:cs="Times New Roman"/>
          <w:sz w:val="24"/>
          <w:szCs w:val="24"/>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1232"/>
      <w:bookmarkEnd w:id="77"/>
      <w:r w:rsidRPr="00D639BB">
        <w:rPr>
          <w:rFonts w:ascii="Times New Roman" w:hAnsi="Times New Roman" w:cs="Times New Roman"/>
          <w:sz w:val="24"/>
          <w:szCs w:val="24"/>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1233"/>
      <w:bookmarkEnd w:id="78"/>
      <w:r w:rsidRPr="00D639BB">
        <w:rPr>
          <w:rFonts w:ascii="Times New Roman" w:hAnsi="Times New Roman" w:cs="Times New Roman"/>
          <w:sz w:val="24"/>
          <w:szCs w:val="24"/>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232" w:history="1">
        <w:r w:rsidRPr="00D639BB">
          <w:rPr>
            <w:rFonts w:ascii="Times New Roman" w:hAnsi="Times New Roman" w:cs="Times New Roman"/>
            <w:color w:val="0000FF"/>
            <w:sz w:val="24"/>
            <w:szCs w:val="24"/>
          </w:rPr>
          <w:t>абзацем первым</w:t>
        </w:r>
      </w:hyperlink>
      <w:r w:rsidRPr="00D639BB">
        <w:rPr>
          <w:rFonts w:ascii="Times New Roman" w:hAnsi="Times New Roman" w:cs="Times New Roman"/>
          <w:sz w:val="24"/>
          <w:szCs w:val="24"/>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8. Особенности правового положения государственных и муниципальных учреждений отдельных типов определяются законом.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123.23. Частное учреждение</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Частное учреждение полностью или частично финансируется собственником его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1241"/>
      <w:bookmarkEnd w:id="79"/>
      <w:r w:rsidRPr="00D639BB">
        <w:rPr>
          <w:rFonts w:ascii="Times New Roman" w:hAnsi="Times New Roman" w:cs="Times New Roman"/>
          <w:sz w:val="24"/>
          <w:szCs w:val="24"/>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Частное учреждение может быть преобразовано учредителем в автономную некоммерческую организацию или фонд.</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3. Автономные некоммерческие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lastRenderedPageBreak/>
        <w:t>Статья 123.24. Основные положения об автономной некоммерческой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Автономная некоммерческая организация может быть создана одним лицом (может иметь одного учредителя).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1250"/>
      <w:bookmarkEnd w:id="80"/>
      <w:r w:rsidRPr="00D639BB">
        <w:rPr>
          <w:rFonts w:ascii="Times New Roman" w:hAnsi="Times New Roman" w:cs="Times New Roman"/>
          <w:sz w:val="24"/>
          <w:szCs w:val="24"/>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6. Лицо может по своему усмотрению выйти из состава учредителей автономной некоммерческой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7. Автономная некоммерческая организация по решению своих учредителей может быть преобразована в фонд.</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247"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123.25. Управление автономной некоммерческой организацией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639BB">
        <w:rPr>
          <w:rFonts w:ascii="Times New Roman" w:hAnsi="Times New Roman" w:cs="Times New Roman"/>
          <w:sz w:val="24"/>
          <w:szCs w:val="24"/>
        </w:rPr>
        <w:t>4. Религиозные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lastRenderedPageBreak/>
        <w:t>Статья 123.26. Основные положения о религиозных организациях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Настоящий Кодекс определяет гражданско-правовое положение религиозных организаций.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Правовое положение религиозных организаций определяется также </w:t>
      </w:r>
      <w:hyperlink r:id="rId248"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свободе совести и о религиозных объединениях.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Религиозные организации действуют в соответствии со своими уставами и внутренними установлениями, не противоречащими закону.</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249"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свободе совести и о религиозных объединениях уставом религиозной организации и внутренними установлениями (другими внутренними документами).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Религиозная организация не может быть преобразована в юридическое лицо другой организационно-правовой формы.</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123.27. Учредители и устав религиозной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 xml:space="preserve">1. Местная религиозная организация создается в соответствии с </w:t>
      </w:r>
      <w:hyperlink r:id="rId250" w:history="1">
        <w:r w:rsidRPr="00D639BB">
          <w:rPr>
            <w:rFonts w:ascii="Times New Roman" w:hAnsi="Times New Roman" w:cs="Times New Roman"/>
            <w:color w:val="0000FF"/>
            <w:sz w:val="24"/>
            <w:szCs w:val="24"/>
          </w:rPr>
          <w:t>законом</w:t>
        </w:r>
      </w:hyperlink>
      <w:r w:rsidRPr="00D639BB">
        <w:rPr>
          <w:rFonts w:ascii="Times New Roman" w:hAnsi="Times New Roman" w:cs="Times New Roman"/>
          <w:sz w:val="24"/>
          <w:szCs w:val="24"/>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639BB">
        <w:rPr>
          <w:rFonts w:ascii="Times New Roman" w:hAnsi="Times New Roman" w:cs="Times New Roman"/>
          <w:sz w:val="24"/>
          <w:szCs w:val="24"/>
        </w:rPr>
        <w:t>Статья 123.28. Имущество религиозной организации</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1287"/>
      <w:bookmarkEnd w:id="81"/>
      <w:r w:rsidRPr="00D639BB">
        <w:rPr>
          <w:rFonts w:ascii="Times New Roman" w:hAnsi="Times New Roman" w:cs="Times New Roman"/>
          <w:sz w:val="24"/>
          <w:szCs w:val="24"/>
        </w:rPr>
        <w:t xml:space="preserve">2. На принадлежащее религиозным организациям имущество богослужебного </w:t>
      </w:r>
      <w:r w:rsidRPr="00D639BB">
        <w:rPr>
          <w:rFonts w:ascii="Times New Roman" w:hAnsi="Times New Roman" w:cs="Times New Roman"/>
          <w:sz w:val="24"/>
          <w:szCs w:val="24"/>
        </w:rPr>
        <w:lastRenderedPageBreak/>
        <w:t>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3. Учредители религиозной организации не сохраняют имущественные права на имущество, переданное ими этой организации в собственность.</w:t>
      </w:r>
    </w:p>
    <w:p w:rsidR="00D639BB" w:rsidRPr="00D639BB" w:rsidRDefault="00D639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39BB">
        <w:rPr>
          <w:rFonts w:ascii="Times New Roman" w:hAnsi="Times New Roman" w:cs="Times New Roman"/>
          <w:sz w:val="24"/>
          <w:szCs w:val="24"/>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41068" w:rsidRDefault="00841068">
      <w:pPr>
        <w:rPr>
          <w:rFonts w:ascii="Times New Roman" w:hAnsi="Times New Roman" w:cs="Times New Roman"/>
          <w:sz w:val="24"/>
          <w:szCs w:val="24"/>
        </w:rPr>
      </w:pPr>
    </w:p>
    <w:p w:rsidR="00D639BB" w:rsidRPr="00D639BB" w:rsidRDefault="00D639BB">
      <w:pPr>
        <w:rPr>
          <w:rFonts w:ascii="Times New Roman" w:hAnsi="Times New Roman" w:cs="Times New Roman"/>
          <w:sz w:val="24"/>
          <w:szCs w:val="24"/>
        </w:rPr>
      </w:pPr>
      <w:bookmarkStart w:id="82" w:name="_GoBack"/>
      <w:bookmarkEnd w:id="82"/>
    </w:p>
    <w:sectPr w:rsidR="00D639BB" w:rsidRPr="00D639BB" w:rsidSect="00A40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BB"/>
    <w:rsid w:val="00841068"/>
    <w:rsid w:val="00D6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9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639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39B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39B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9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639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39B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39B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1343C4F5717A60C6C8AB164E0613718FFCBEC769634EF34D8D528439987AFA7616BC0BAF7FF8DDwBT4N" TargetMode="External"/><Relationship Id="rId21" Type="http://schemas.openxmlformats.org/officeDocument/2006/relationships/hyperlink" Target="consultantplus://offline/ref=641343C4F5717A60C6C8AB164E0613718FFCBEC769634EF34D8D528439w9T8N" TargetMode="External"/><Relationship Id="rId42" Type="http://schemas.openxmlformats.org/officeDocument/2006/relationships/hyperlink" Target="consultantplus://offline/ref=641343C4F5717A60C6C8AB164E0613718FFCBEC769634EF34D8D528439987AFA7616BC0BAF7FFADDwBTDN" TargetMode="External"/><Relationship Id="rId63" Type="http://schemas.openxmlformats.org/officeDocument/2006/relationships/hyperlink" Target="consultantplus://offline/ref=641343C4F5717A60C6C8AB164E0613718FFCBEC769634EF34D8D528439987AFA7616BC0BAF7FFBD6wBT3N" TargetMode="External"/><Relationship Id="rId84" Type="http://schemas.openxmlformats.org/officeDocument/2006/relationships/hyperlink" Target="consultantplus://offline/ref=641343C4F5717A60C6C8AB164E0613718FFFBCC3606F4EF34D8D528439987AFA7616BC0BAF7FFAD4wBTCN" TargetMode="External"/><Relationship Id="rId138" Type="http://schemas.openxmlformats.org/officeDocument/2006/relationships/hyperlink" Target="consultantplus://offline/ref=641343C4F5717A60C6C8AB164E0613718FFCBEC769634EF34D8D528439987AFA7616BC0BAF7FF9DDwBT6N" TargetMode="External"/><Relationship Id="rId159" Type="http://schemas.openxmlformats.org/officeDocument/2006/relationships/hyperlink" Target="consultantplus://offline/ref=641343C4F5717A60C6C8AB164E0613718FFFBAC3696D4EF34D8D528439987AFA7616BC0BAF7FFADDwBT1N" TargetMode="External"/><Relationship Id="rId170" Type="http://schemas.openxmlformats.org/officeDocument/2006/relationships/hyperlink" Target="consultantplus://offline/ref=641343C4F5717A60C6C8AB164E0613718FFFBAC3696D4EF34D8D528439987AFA7616BC0BAF7FFED4wBT3N" TargetMode="External"/><Relationship Id="rId191" Type="http://schemas.openxmlformats.org/officeDocument/2006/relationships/hyperlink" Target="consultantplus://offline/ref=641343C4F5717A60C6C8AB164E0613718FFCBEC769634EF34D8D528439987AFA7616BC0BAF7FFED7wBT7N" TargetMode="External"/><Relationship Id="rId205" Type="http://schemas.openxmlformats.org/officeDocument/2006/relationships/hyperlink" Target="consultantplus://offline/ref=641343C4F5717A60C6C8AB164E0613718FFBBBC3696E4EF34D8D528439987AFA7616BC0BAF7FFAD7wBT7N" TargetMode="External"/><Relationship Id="rId226" Type="http://schemas.openxmlformats.org/officeDocument/2006/relationships/hyperlink" Target="consultantplus://offline/ref=641343C4F5717A60C6C8AB164E0613718FFDBCC4616C4EF34D8D528439987AFA7616BC0BAF7FFAD3wBT6N" TargetMode="External"/><Relationship Id="rId247" Type="http://schemas.openxmlformats.org/officeDocument/2006/relationships/hyperlink" Target="consultantplus://offline/ref=641343C4F5717A60C6C8AB164E0613718FFDBFC56C6C4EF34D8D528439987AFA7616BC0BAF7FFADDwBT5N" TargetMode="External"/><Relationship Id="rId107" Type="http://schemas.openxmlformats.org/officeDocument/2006/relationships/hyperlink" Target="consultantplus://offline/ref=641343C4F5717A60C6C8AB164E0613718FFDBFC56A6B4EF34D8D528439w9T8N" TargetMode="External"/><Relationship Id="rId11" Type="http://schemas.openxmlformats.org/officeDocument/2006/relationships/hyperlink" Target="consultantplus://offline/ref=C675CD8BC240DF447AF6CD38E46C54B5BA34C55F240ED3B4349F7A989A6ED5E94DB9BB0E6210369Dv8TDN" TargetMode="External"/><Relationship Id="rId32" Type="http://schemas.openxmlformats.org/officeDocument/2006/relationships/hyperlink" Target="consultantplus://offline/ref=641343C4F5717A60C6C8AB164E0613718FFCBEC769634EF34D8D528439987AFA7616BC0BAF7FFAD0wBT2N" TargetMode="External"/><Relationship Id="rId53" Type="http://schemas.openxmlformats.org/officeDocument/2006/relationships/hyperlink" Target="consultantplus://offline/ref=641343C4F5717A60C6C8AB164E0613718FFCBEC769634EF34D8D528439987AFA7616BC0BAF7FFBD4wBTDN" TargetMode="External"/><Relationship Id="rId74" Type="http://schemas.openxmlformats.org/officeDocument/2006/relationships/hyperlink" Target="consultantplus://offline/ref=641343C4F5717A60C6C8AB164E0613718FFCBEC769634EF34D8D528439987AFA7616BC0BAF7FFBD3wBT2N" TargetMode="External"/><Relationship Id="rId128" Type="http://schemas.openxmlformats.org/officeDocument/2006/relationships/hyperlink" Target="consultantplus://offline/ref=641343C4F5717A60C6C8AB164E0613718FFCBEC769634EF34D8D528439987AFA7616BC0BAF7FF9D0wBT1N" TargetMode="External"/><Relationship Id="rId149" Type="http://schemas.openxmlformats.org/officeDocument/2006/relationships/hyperlink" Target="consultantplus://offline/ref=641343C4F5717A60C6C8AB164E0613718FFFBAC3696D4EF34D8D528439w9T8N" TargetMode="External"/><Relationship Id="rId5" Type="http://schemas.openxmlformats.org/officeDocument/2006/relationships/hyperlink" Target="consultantplus://offline/ref=C675CD8BC240DF447AF6CD38E46C54B5BA34C55F240ED3B4349F7A989A6ED5E94DB9BB0E6210369Ev8TFN" TargetMode="External"/><Relationship Id="rId95" Type="http://schemas.openxmlformats.org/officeDocument/2006/relationships/hyperlink" Target="consultantplus://offline/ref=641343C4F5717A60C6C8AB164E0613718FFCBEC769634EF34D8D528439987AFA7616BC0BAF7FF8D4wBT0N" TargetMode="External"/><Relationship Id="rId160" Type="http://schemas.openxmlformats.org/officeDocument/2006/relationships/hyperlink" Target="consultantplus://offline/ref=641343C4F5717A60C6C8AB164E0613718FFCBEC769634EF34D8D528439987AFA7616BC0BAF7FFED5wBT5N" TargetMode="External"/><Relationship Id="rId181" Type="http://schemas.openxmlformats.org/officeDocument/2006/relationships/hyperlink" Target="consultantplus://offline/ref=641343C4F5717A60C6C8AB164E0613718FFFBAC3696D4EF34D8D528439987AFA7616BC0BACw7TFN" TargetMode="External"/><Relationship Id="rId216" Type="http://schemas.openxmlformats.org/officeDocument/2006/relationships/hyperlink" Target="consultantplus://offline/ref=641343C4F5717A60C6C8AB164E0613718FFCBEC769634EF34D8D528439987AFA7616BC0BAF7FFED0wBTDN" TargetMode="External"/><Relationship Id="rId237" Type="http://schemas.openxmlformats.org/officeDocument/2006/relationships/hyperlink" Target="consultantplus://offline/ref=641343C4F5717A60C6C8AB164E0613718FFCBEC769634EF34D8D528439987AFA7616BC0BAF7FFDD1wBT5N" TargetMode="External"/><Relationship Id="rId22" Type="http://schemas.openxmlformats.org/officeDocument/2006/relationships/hyperlink" Target="consultantplus://offline/ref=641343C4F5717A60C6C8AB164E0613718FFCBEC769634EF34D8D528439987AFA7616BC0BAF7FFAD1wBT0N" TargetMode="External"/><Relationship Id="rId43" Type="http://schemas.openxmlformats.org/officeDocument/2006/relationships/hyperlink" Target="consultantplus://offline/ref=641343C4F5717A60C6C8B7074F6E462283F8B9CA3F3711A810DAw5TBN" TargetMode="External"/><Relationship Id="rId64" Type="http://schemas.openxmlformats.org/officeDocument/2006/relationships/hyperlink" Target="consultantplus://offline/ref=641343C4F5717A60C6C8AB164E0613718FFCBAC369634EF34D8D528439987AFA7616BC0EwATAN" TargetMode="External"/><Relationship Id="rId118" Type="http://schemas.openxmlformats.org/officeDocument/2006/relationships/hyperlink" Target="consultantplus://offline/ref=641343C4F5717A60C6C8AB164E0613718FFCBEC769634EF34D8D528439987AFA7616BC0BAF7FF8DDwBT6N" TargetMode="External"/><Relationship Id="rId139" Type="http://schemas.openxmlformats.org/officeDocument/2006/relationships/hyperlink" Target="consultantplus://offline/ref=641343C4F5717A60C6C8AB164E0613718FFCBEC769634EF34D8D528439987AFA7616BC0BAF7FF9DDwBT1N" TargetMode="External"/><Relationship Id="rId85" Type="http://schemas.openxmlformats.org/officeDocument/2006/relationships/hyperlink" Target="consultantplus://offline/ref=641343C4F5717A60C6C8AB164E0613718FF8BEC36B6A4EF34D8D528439987AFA7616BC0BAF7FF8D0wBT2N" TargetMode="External"/><Relationship Id="rId150" Type="http://schemas.openxmlformats.org/officeDocument/2006/relationships/hyperlink" Target="consultantplus://offline/ref=641343C4F5717A60C6C8AB164E0613718FFCBEC769634EF34D8D528439987AFA7616BC0BAF7FF9DDwBTCN" TargetMode="External"/><Relationship Id="rId171" Type="http://schemas.openxmlformats.org/officeDocument/2006/relationships/hyperlink" Target="consultantplus://offline/ref=641343C4F5717A60C6C8AB164E0613718FFCBEC76B684EF34D8D528439987AFA7616BC0BAF7FFAD6wBTDN" TargetMode="External"/><Relationship Id="rId192" Type="http://schemas.openxmlformats.org/officeDocument/2006/relationships/hyperlink" Target="consultantplus://offline/ref=641343C4F5717A60C6C8AB164E0613718FFCBEC769634EF34D8D528439987AFA7616BC0BAF7FFDD6wBT2N" TargetMode="External"/><Relationship Id="rId206" Type="http://schemas.openxmlformats.org/officeDocument/2006/relationships/hyperlink" Target="consultantplus://offline/ref=641343C4F5717A60C6C8AB164E0613718FFCBEC769634EF34D8D528439987AFA7616BC0BAF7FFED1wBTCN" TargetMode="External"/><Relationship Id="rId227" Type="http://schemas.openxmlformats.org/officeDocument/2006/relationships/hyperlink" Target="consultantplus://offline/ref=641343C4F5717A60C6C8AB164E0613718FFCB4C7686F4EF34D8D528439987AFA7616BC0BAF7EFEDDwBT0N" TargetMode="External"/><Relationship Id="rId248" Type="http://schemas.openxmlformats.org/officeDocument/2006/relationships/hyperlink" Target="consultantplus://offline/ref=641343C4F5717A60C6C8AB164E0613718FFDBFC7686F4EF34D8D528439w9T8N" TargetMode="External"/><Relationship Id="rId12" Type="http://schemas.openxmlformats.org/officeDocument/2006/relationships/hyperlink" Target="consultantplus://offline/ref=C675CD8BC240DF447AF6CD38E46C54B5BA34CF5F2502D3B4349F7A989A6ED5E94DB9BB0E6210369Ev8T9N" TargetMode="External"/><Relationship Id="rId17" Type="http://schemas.openxmlformats.org/officeDocument/2006/relationships/hyperlink" Target="consultantplus://offline/ref=C675CD8BC240DF447AF6CD38E46C54B5BA34C55F240ED3B4349F7A989A6ED5E94DB9BB0E6210369Dv8T7N" TargetMode="External"/><Relationship Id="rId33" Type="http://schemas.openxmlformats.org/officeDocument/2006/relationships/hyperlink" Target="consultantplus://offline/ref=641343C4F5717A60C6C8AB164E0613718FFCB4C7686F4EF34D8D528439987AFA7616BC08ACw7TAN" TargetMode="External"/><Relationship Id="rId38" Type="http://schemas.openxmlformats.org/officeDocument/2006/relationships/hyperlink" Target="consultantplus://offline/ref=641343C4F5717A60C6C8AB164E0613718FFCBEC769634EF34D8D528439987AFA7616BC0BAF7FFAD2wBT0N" TargetMode="External"/><Relationship Id="rId59" Type="http://schemas.openxmlformats.org/officeDocument/2006/relationships/hyperlink" Target="consultantplus://offline/ref=641343C4F5717A60C6C8AB164E0613718FFCBEC769634EF34D8D528439987AFA7616BC0BAF7FFBD7wBT3N" TargetMode="External"/><Relationship Id="rId103" Type="http://schemas.openxmlformats.org/officeDocument/2006/relationships/hyperlink" Target="consultantplus://offline/ref=641343C4F5717A60C6C8AB164E0613718FFEBCC2686E4EF34D8D528439987AFA7616BC0BAF7FFAD4wBTCN" TargetMode="External"/><Relationship Id="rId108" Type="http://schemas.openxmlformats.org/officeDocument/2006/relationships/hyperlink" Target="consultantplus://offline/ref=641343C4F5717A60C6C8AB164E0613718FFFBCC3606F4EF34D8D528439987AFA7616BC0BAF7FFAD6wBT3N" TargetMode="External"/><Relationship Id="rId124" Type="http://schemas.openxmlformats.org/officeDocument/2006/relationships/hyperlink" Target="consultantplus://offline/ref=641343C4F5717A60C6C8AB164E0613718FFCBEC769634EF34D8D528439987AFA7616BC0BAF7FF9D4wBT4N" TargetMode="External"/><Relationship Id="rId129" Type="http://schemas.openxmlformats.org/officeDocument/2006/relationships/hyperlink" Target="consultantplus://offline/ref=641343C4F5717A60C6C8AB164E0613718FFCB4C7686F4EF34D8D528439987AFA7616BC0BAF7EFFD6wBT6N" TargetMode="External"/><Relationship Id="rId54" Type="http://schemas.openxmlformats.org/officeDocument/2006/relationships/hyperlink" Target="consultantplus://offline/ref=641343C4F5717A60C6C8AB164E0613718FFCBFC86F6E4EF34D8D528439987AFA7616BC0BAF7FF8DCwBTCN" TargetMode="External"/><Relationship Id="rId70" Type="http://schemas.openxmlformats.org/officeDocument/2006/relationships/hyperlink" Target="consultantplus://offline/ref=641343C4F5717A60C6C8AB164E0613718FFCBEC769634EF34D8D528439987AFA7616BC0BAF7FFBD0wBT7N" TargetMode="External"/><Relationship Id="rId75" Type="http://schemas.openxmlformats.org/officeDocument/2006/relationships/hyperlink" Target="consultantplus://offline/ref=641343C4F5717A60C6C8AB164E0613718FFCBEC769634EF34D8D528439987AFA7616BC0BAF7FFBDDwBT7N" TargetMode="External"/><Relationship Id="rId91" Type="http://schemas.openxmlformats.org/officeDocument/2006/relationships/hyperlink" Target="consultantplus://offline/ref=641343C4F5717A60C6C8AB164E0613718FFDBEC8686E4EF34D8D528439w9T8N" TargetMode="External"/><Relationship Id="rId96" Type="http://schemas.openxmlformats.org/officeDocument/2006/relationships/hyperlink" Target="consultantplus://offline/ref=641343C4F5717A60C6C8AB164E0613718FFCBEC769634EF34D8D528439987AFA7616BC0BAF7FF8D4wBT2N" TargetMode="External"/><Relationship Id="rId140" Type="http://schemas.openxmlformats.org/officeDocument/2006/relationships/hyperlink" Target="consultantplus://offline/ref=641343C4F5717A60C6C8AB164E0613718FFCBEC769634EF34D8D528439987AFA7616BC0BAF7FF9DDwBT3N" TargetMode="External"/><Relationship Id="rId145" Type="http://schemas.openxmlformats.org/officeDocument/2006/relationships/hyperlink" Target="consultantplus://offline/ref=641343C4F5717A60C6C8AB164E0613718FFEBEC86C6B4EF34D8D528439w9T8N" TargetMode="External"/><Relationship Id="rId161" Type="http://schemas.openxmlformats.org/officeDocument/2006/relationships/hyperlink" Target="consultantplus://offline/ref=641343C4F5717A60C6C8AB164E0613718FFFBAC3696D4EF34D8D528439987AFA7616BC08A8w7T7N" TargetMode="External"/><Relationship Id="rId166" Type="http://schemas.openxmlformats.org/officeDocument/2006/relationships/hyperlink" Target="consultantplus://offline/ref=641343C4F5717A60C6C8AB164E0613718FFCBEC769634EF34D8D528439987AFA7616BC0BAF7FFED5wBT7N" TargetMode="External"/><Relationship Id="rId182" Type="http://schemas.openxmlformats.org/officeDocument/2006/relationships/hyperlink" Target="consultantplus://offline/ref=641343C4F5717A60C6C8AB164E0613718FFCBEC769634EF34D8D528439987AFA7616BC0BAF7FFDD7wBT0N" TargetMode="External"/><Relationship Id="rId187" Type="http://schemas.openxmlformats.org/officeDocument/2006/relationships/hyperlink" Target="consultantplus://offline/ref=641343C4F5717A60C6C8AB164E0613718FFCBEC769634EF34D8D528439987AFA7616BC0BAF7FFED7wBT5N" TargetMode="External"/><Relationship Id="rId217" Type="http://schemas.openxmlformats.org/officeDocument/2006/relationships/hyperlink" Target="consultantplus://offline/ref=641343C4F5717A60C6C8AB164E0613718FFCBEC769634EF34D8D528439987AFA7616BC0BAF7FFED3wBT5N" TargetMode="External"/><Relationship Id="rId1" Type="http://schemas.openxmlformats.org/officeDocument/2006/relationships/styles" Target="styles.xml"/><Relationship Id="rId6" Type="http://schemas.openxmlformats.org/officeDocument/2006/relationships/hyperlink" Target="consultantplus://offline/ref=C675CD8BC240DF447AF6CD38E46C54B5B93AC05C2F5084B665CA74v9TDN" TargetMode="External"/><Relationship Id="rId212" Type="http://schemas.openxmlformats.org/officeDocument/2006/relationships/hyperlink" Target="consultantplus://offline/ref=641343C4F5717A60C6C8AB164E0613718FFDBEC76D6B4EF34D8D528439w9T8N" TargetMode="External"/><Relationship Id="rId233" Type="http://schemas.openxmlformats.org/officeDocument/2006/relationships/hyperlink" Target="consultantplus://offline/ref=641343C4F5717A60C6C8AB164E0613718FFDBCC4616C4EF34D8D528439987AFA7616BC0BAF7FFBD7wBT7N" TargetMode="External"/><Relationship Id="rId238" Type="http://schemas.openxmlformats.org/officeDocument/2006/relationships/hyperlink" Target="consultantplus://offline/ref=641343C4F5717A60C6C8AB164E0613718FFDBDC36C6C4EF34D8D528439w9T8N" TargetMode="External"/><Relationship Id="rId23" Type="http://schemas.openxmlformats.org/officeDocument/2006/relationships/hyperlink" Target="consultantplus://offline/ref=641343C4F5717A60C6C8AB164E0613718FFCB4C7686F4EF34D8D528439987AFA7616BC0BAF7FFAD4wBT3N" TargetMode="External"/><Relationship Id="rId28" Type="http://schemas.openxmlformats.org/officeDocument/2006/relationships/hyperlink" Target="consultantplus://offline/ref=641343C4F5717A60C6C8AB164E0613718FFCBEC769634EF34D8D528439987AFA7616BC0BAF7FFAD0wBT3N" TargetMode="External"/><Relationship Id="rId49" Type="http://schemas.openxmlformats.org/officeDocument/2006/relationships/hyperlink" Target="consultantplus://offline/ref=641343C4F5717A60C6C8AB164E0613718FFCBEC769634EF34D8D528439987AFA7616BC0BAF7FFBD5wBT1N" TargetMode="External"/><Relationship Id="rId114" Type="http://schemas.openxmlformats.org/officeDocument/2006/relationships/hyperlink" Target="consultantplus://offline/ref=641343C4F5717A60C6C8AB164E0613718FFCBEC769634EF34D8D528439987AFA7616BC0BAF7FF8D0wBTCN" TargetMode="External"/><Relationship Id="rId119" Type="http://schemas.openxmlformats.org/officeDocument/2006/relationships/hyperlink" Target="consultantplus://offline/ref=641343C4F5717A60C6C8AB164E0613718FFCB4C7686F4EF34D8D528439987AFA7616BC0BAF7FFDD2wBT4N" TargetMode="External"/><Relationship Id="rId44" Type="http://schemas.openxmlformats.org/officeDocument/2006/relationships/hyperlink" Target="consultantplus://offline/ref=641343C4F5717A60C6C8AB164E0613718FFCB4C7686F4EF34D8D528439987AFA7616BC09ABw7T6N" TargetMode="External"/><Relationship Id="rId60" Type="http://schemas.openxmlformats.org/officeDocument/2006/relationships/hyperlink" Target="consultantplus://offline/ref=641343C4F5717A60C6C8AB164E0613718FFCBEC769634EF34D8D528439987AFA7616BC0BAF7FFBD7wBT2N" TargetMode="External"/><Relationship Id="rId65" Type="http://schemas.openxmlformats.org/officeDocument/2006/relationships/hyperlink" Target="consultantplus://offline/ref=641343C4F5717A60C6C8AB164E0613718FF8B5C96C6D4EF34D8D528439987AFA7616BC0BAF7EF9D1wBTCN" TargetMode="External"/><Relationship Id="rId81" Type="http://schemas.openxmlformats.org/officeDocument/2006/relationships/hyperlink" Target="consultantplus://offline/ref=641343C4F5717A60C6C8AB164E0613718FFCBAC369634EF34D8D528439987AFA7616BC0BAF7FF8D2wBT6N" TargetMode="External"/><Relationship Id="rId86" Type="http://schemas.openxmlformats.org/officeDocument/2006/relationships/hyperlink" Target="consultantplus://offline/ref=641343C4F5717A60C6C8AB164E0613718FFFBCC3606F4EF34D8D528439987AFA7616BC0BAF7FFAD7wBT4N" TargetMode="External"/><Relationship Id="rId130" Type="http://schemas.openxmlformats.org/officeDocument/2006/relationships/hyperlink" Target="consultantplus://offline/ref=641343C4F5717A60C6C8AB164E0613718FFCBEC769634EF34D8D528439987AFA7616BC0BAF7FF9D2wBT4N" TargetMode="External"/><Relationship Id="rId135" Type="http://schemas.openxmlformats.org/officeDocument/2006/relationships/hyperlink" Target="consultantplus://offline/ref=641343C4F5717A60C6C8AB164E0613718FFCBEC769634EF34D8D528439987AFA7616BC0BAF7FF9DDwBT4N" TargetMode="External"/><Relationship Id="rId151" Type="http://schemas.openxmlformats.org/officeDocument/2006/relationships/hyperlink" Target="consultantplus://offline/ref=641343C4F5717A60C6C8AB164E0613718FFCBEC769634EF34D8D528439987AFA7616BC0BAF7FF9DCwBT4N" TargetMode="External"/><Relationship Id="rId156" Type="http://schemas.openxmlformats.org/officeDocument/2006/relationships/hyperlink" Target="consultantplus://offline/ref=641343C4F5717A60C6C8AB164E0613718FFFBAC3696D4EF34D8D528439987AFA7616BC08wATEN" TargetMode="External"/><Relationship Id="rId177" Type="http://schemas.openxmlformats.org/officeDocument/2006/relationships/hyperlink" Target="consultantplus://offline/ref=641343C4F5717A60C6C8AB164E0613718FFCBEC769634EF34D8D528439987AFA7616BC0BAF7FFED4wBT4N" TargetMode="External"/><Relationship Id="rId198" Type="http://schemas.openxmlformats.org/officeDocument/2006/relationships/hyperlink" Target="consultantplus://offline/ref=641343C4F5717A60C6C8AB164E0613718FFCBEC769634EF34D8D528439987AFA7616BC0BAF7FFED1wBT6N" TargetMode="External"/><Relationship Id="rId172" Type="http://schemas.openxmlformats.org/officeDocument/2006/relationships/hyperlink" Target="consultantplus://offline/ref=641343C4F5717A60C6C8AB164E0613718FFCBEC769634EF34D8D528439987AFA7616BC0BAF7FFED4wBT5N" TargetMode="External"/><Relationship Id="rId193" Type="http://schemas.openxmlformats.org/officeDocument/2006/relationships/hyperlink" Target="consultantplus://offline/ref=641343C4F5717A60C6C8AB164E0613718FFCBEC769634EF34D8D528439987AFA7616BC0BAF7FFED6wBT0N" TargetMode="External"/><Relationship Id="rId202" Type="http://schemas.openxmlformats.org/officeDocument/2006/relationships/hyperlink" Target="consultantplus://offline/ref=641343C4F5717A60C6C8AB164E0613718FFDBFC66B6D4EF34D8D528439987AFA7616BC0BAF7EFBD0wBT7N" TargetMode="External"/><Relationship Id="rId207" Type="http://schemas.openxmlformats.org/officeDocument/2006/relationships/hyperlink" Target="consultantplus://offline/ref=641343C4F5717A60C6C8AB164E0613718FFCBEC769634EF34D8D528439987AFA7616BC0BAF7FFED0wBT7N" TargetMode="External"/><Relationship Id="rId223" Type="http://schemas.openxmlformats.org/officeDocument/2006/relationships/hyperlink" Target="consultantplus://offline/ref=641343C4F5717A60C6C8AB164E0613718FFCBEC769634EF34D8D528439987AFA7616BC0BAF7FFEDCwBTCN" TargetMode="External"/><Relationship Id="rId228" Type="http://schemas.openxmlformats.org/officeDocument/2006/relationships/hyperlink" Target="consultantplus://offline/ref=641343C4F5717A60C6C8AB164E0613718FFDBCC4616C4EF34D8D528439987AFA7616BC08wAT8N" TargetMode="External"/><Relationship Id="rId244" Type="http://schemas.openxmlformats.org/officeDocument/2006/relationships/hyperlink" Target="consultantplus://offline/ref=641343C4F5717A60C6C8AB164E0613718FFCBEC769634EF34D8D528439w9T8N" TargetMode="External"/><Relationship Id="rId249" Type="http://schemas.openxmlformats.org/officeDocument/2006/relationships/hyperlink" Target="consultantplus://offline/ref=641343C4F5717A60C6C8AB164E0613718FFDBFC7686F4EF34D8D528439w9T8N" TargetMode="External"/><Relationship Id="rId13" Type="http://schemas.openxmlformats.org/officeDocument/2006/relationships/hyperlink" Target="consultantplus://offline/ref=C675CD8BC240DF447AF6CD38E46C54B5BA34C55F240ED3B4349F7A989A6ED5E94DB9BB0E6210369Dv8TAN" TargetMode="External"/><Relationship Id="rId18" Type="http://schemas.openxmlformats.org/officeDocument/2006/relationships/hyperlink" Target="consultantplus://offline/ref=641343C4F5717A60C6C8AB164E0613718FFCBEC769634EF34D8D528439987AFA7616BC0BAF7FFAD6wBT5N" TargetMode="External"/><Relationship Id="rId39" Type="http://schemas.openxmlformats.org/officeDocument/2006/relationships/hyperlink" Target="consultantplus://offline/ref=641343C4F5717A60C6C8AB164E0613718FFCBEC769634EF34D8D528439987AFA7616BC0BAF7FFAD2wBT2N" TargetMode="External"/><Relationship Id="rId109" Type="http://schemas.openxmlformats.org/officeDocument/2006/relationships/hyperlink" Target="consultantplus://offline/ref=641343C4F5717A60C6C8AB164E0613718FFCBEC769634EF34D8D528439987AFA7616BC0BAF7FF8D6wBT3N" TargetMode="External"/><Relationship Id="rId34" Type="http://schemas.openxmlformats.org/officeDocument/2006/relationships/hyperlink" Target="consultantplus://offline/ref=641343C4F5717A60C6C8AB164E0613718FFCB4C7686F4EF34D8D528439987AFA7616BC0BAF7EFAD5wBT7N" TargetMode="External"/><Relationship Id="rId50" Type="http://schemas.openxmlformats.org/officeDocument/2006/relationships/hyperlink" Target="consultantplus://offline/ref=641343C4F5717A60C6C8AB164E0613718FFCBEC769634EF34D8D528439987AFA7616BC0BAF7FFBD5wBT3N" TargetMode="External"/><Relationship Id="rId55" Type="http://schemas.openxmlformats.org/officeDocument/2006/relationships/hyperlink" Target="consultantplus://offline/ref=641343C4F5717A60C6C8AB164E0613718FFCBEC769634EF34D8D528439987AFA7616BC0BAF7FFBD7wBT4N" TargetMode="External"/><Relationship Id="rId76" Type="http://schemas.openxmlformats.org/officeDocument/2006/relationships/hyperlink" Target="consultantplus://offline/ref=641343C4F5717A60C6C8AB164E0613718FFDBFC66E6A4EF34D8D528439987AFA7616BC0BAF7FFAD7wBTCN" TargetMode="External"/><Relationship Id="rId97" Type="http://schemas.openxmlformats.org/officeDocument/2006/relationships/hyperlink" Target="consultantplus://offline/ref=641343C4F5717A60C6C8AB164E0613718FFCBEC769634EF34D8D528439987AFA7616BC0BAF7FF8D4wBTDN" TargetMode="External"/><Relationship Id="rId104" Type="http://schemas.openxmlformats.org/officeDocument/2006/relationships/hyperlink" Target="consultantplus://offline/ref=641343C4F5717A60C6C8AB164E0613718FFCB4C3606A4EF34D8D528439987AFA7616BC0BAF7FFBD0wBT2N" TargetMode="External"/><Relationship Id="rId120" Type="http://schemas.openxmlformats.org/officeDocument/2006/relationships/hyperlink" Target="consultantplus://offline/ref=641343C4F5717A60C6C8AB164E0613718FFDBFC56C6C4EF34D8D528439987AFA7616BC09A6w7TCN" TargetMode="External"/><Relationship Id="rId125" Type="http://schemas.openxmlformats.org/officeDocument/2006/relationships/hyperlink" Target="consultantplus://offline/ref=641343C4F5717A60C6C8AB164E0613718FFCBEC769634EF34D8D528439987AFA7616BC0BAF7FFDD6wBT2N" TargetMode="External"/><Relationship Id="rId141" Type="http://schemas.openxmlformats.org/officeDocument/2006/relationships/hyperlink" Target="consultantplus://offline/ref=641343C4F5717A60C6C8AB164E0613718FFCBEC769634EF34D8D528439987AFA7616BC0BAF7FFDD4wBTDN" TargetMode="External"/><Relationship Id="rId146" Type="http://schemas.openxmlformats.org/officeDocument/2006/relationships/hyperlink" Target="consultantplus://offline/ref=641343C4F5717A60C6C8AB164E0613718FFCB4C7686F4EF34D8D528439987AFA7616BC08AEw7T9N" TargetMode="External"/><Relationship Id="rId167" Type="http://schemas.openxmlformats.org/officeDocument/2006/relationships/hyperlink" Target="consultantplus://offline/ref=641343C4F5717A60C6C8AB164E0613718FFCBEC769634EF34D8D528439987AFA7616BC0BAF7FFED5wBT1N" TargetMode="External"/><Relationship Id="rId188" Type="http://schemas.openxmlformats.org/officeDocument/2006/relationships/hyperlink" Target="consultantplus://offline/ref=641343C4F5717A60C6C8AB164E0613718FFCBAC06D6F4EF34D8D528439987AFA7616BC0BAF7FFEDCwBT1N" TargetMode="External"/><Relationship Id="rId7" Type="http://schemas.openxmlformats.org/officeDocument/2006/relationships/hyperlink" Target="consultantplus://offline/ref=C675CD8BC240DF447AF6CD38E46C54B5BA35C5512303D3B4349F7A989Av6TEN" TargetMode="External"/><Relationship Id="rId71" Type="http://schemas.openxmlformats.org/officeDocument/2006/relationships/hyperlink" Target="consultantplus://offline/ref=641343C4F5717A60C6C8AB164E0613718FFCBEC769634EF34D8D528439987AFA7616BC0BAF7FFBD3wBT5N" TargetMode="External"/><Relationship Id="rId92" Type="http://schemas.openxmlformats.org/officeDocument/2006/relationships/hyperlink" Target="consultantplus://offline/ref=641343C4F5717A60C6C8AB164E0613718FFCBEC769634EF34D8D528439987AFA7616BC0BAF7FF8D4wBT4N" TargetMode="External"/><Relationship Id="rId162" Type="http://schemas.openxmlformats.org/officeDocument/2006/relationships/hyperlink" Target="consultantplus://offline/ref=641343C4F5717A60C6C8AB164E0613718FFBBBC3696E4EF34D8D528439987AFA7616BC0BAF7FFAD4wBT6N" TargetMode="External"/><Relationship Id="rId183" Type="http://schemas.openxmlformats.org/officeDocument/2006/relationships/hyperlink" Target="consultantplus://offline/ref=641343C4F5717A60C6C8AB164E0613718FFCBEC769634EF34D8D528439987AFA7616BC0BAF7FFAD5wBTCN" TargetMode="External"/><Relationship Id="rId213" Type="http://schemas.openxmlformats.org/officeDocument/2006/relationships/hyperlink" Target="consultantplus://offline/ref=641343C4F5717A60C6C8AB164E0613718FFDBEC76D6B4EF34D8D528439987AFA7616BC0BAF7FFBD4wBT1N" TargetMode="External"/><Relationship Id="rId218" Type="http://schemas.openxmlformats.org/officeDocument/2006/relationships/hyperlink" Target="consultantplus://offline/ref=641343C4F5717A60C6C8AB164E0613718FFCBEC769634EF34D8D528439987AFA7616BC0BAF7FFED3wBT7N" TargetMode="External"/><Relationship Id="rId234" Type="http://schemas.openxmlformats.org/officeDocument/2006/relationships/hyperlink" Target="consultantplus://offline/ref=641343C4F5717A60C6C8AB164E0613718FFCBEC769634EF34D8D528439987AFA7616BC0BAF7FFFD7wBT1N" TargetMode="External"/><Relationship Id="rId239" Type="http://schemas.openxmlformats.org/officeDocument/2006/relationships/hyperlink" Target="consultantplus://offline/ref=641343C4F5717A60C6C8AB164E0613718FFDBDC36C6C4EF34D8D528439w9T8N" TargetMode="External"/><Relationship Id="rId2" Type="http://schemas.microsoft.com/office/2007/relationships/stylesWithEffects" Target="stylesWithEffects.xml"/><Relationship Id="rId29" Type="http://schemas.openxmlformats.org/officeDocument/2006/relationships/hyperlink" Target="consultantplus://offline/ref=641343C4F5717A60C6C8AB164E0613718FFCBAC369634EF34D8D528439w9T8N" TargetMode="External"/><Relationship Id="rId250" Type="http://schemas.openxmlformats.org/officeDocument/2006/relationships/hyperlink" Target="consultantplus://offline/ref=641343C4F5717A60C6C8AB164E0613718FFDBFC7686F4EF34D8D528439987AFA7616BC0BAF7FFAD3wBT0N" TargetMode="External"/><Relationship Id="rId24" Type="http://schemas.openxmlformats.org/officeDocument/2006/relationships/hyperlink" Target="consultantplus://offline/ref=641343C4F5717A60C6C8AB164E0613718FFCBEC769634EF34D8D528439987AFA7616BC0BAF7FFAD1wBT2N" TargetMode="External"/><Relationship Id="rId40" Type="http://schemas.openxmlformats.org/officeDocument/2006/relationships/hyperlink" Target="consultantplus://offline/ref=641343C4F5717A60C6C8AB164E0613718FFCBEC769634EF34D8D528439987AFA7616BC0BAF7FFADDwBT3N" TargetMode="External"/><Relationship Id="rId45" Type="http://schemas.openxmlformats.org/officeDocument/2006/relationships/hyperlink" Target="consultantplus://offline/ref=641343C4F5717A60C6C8AB164E0613718FFDBFC4606A4EF34D8D528439987AFA7616BC0BAF7FFAD5wBT2N" TargetMode="External"/><Relationship Id="rId66" Type="http://schemas.openxmlformats.org/officeDocument/2006/relationships/hyperlink" Target="consultantplus://offline/ref=641343C4F5717A60C6C8AB164E0613718FFDBFC66E6A4EF34D8D528439987AFA7616BC0BAF7FFAD7wBTCN" TargetMode="External"/><Relationship Id="rId87" Type="http://schemas.openxmlformats.org/officeDocument/2006/relationships/hyperlink" Target="consultantplus://offline/ref=641343C4F5717A60C6C8AB164E0613718FFDBEC66B6D4EF34D8D528439987AFA7616BC0BAF7FFBD6wBT7N" TargetMode="External"/><Relationship Id="rId110" Type="http://schemas.openxmlformats.org/officeDocument/2006/relationships/hyperlink" Target="consultantplus://offline/ref=641343C4F5717A60C6C8AB164E0613718FFCBEC769634EF34D8D528439987AFA7616BC0BAF7FF8D1wBT4N" TargetMode="External"/><Relationship Id="rId115" Type="http://schemas.openxmlformats.org/officeDocument/2006/relationships/hyperlink" Target="consultantplus://offline/ref=641343C4F5717A60C6C8AB164E0613718FFCB4C7686F4EF34D8D528439987AFA7616BC09A7w7TEN" TargetMode="External"/><Relationship Id="rId131" Type="http://schemas.openxmlformats.org/officeDocument/2006/relationships/hyperlink" Target="consultantplus://offline/ref=641343C4F5717A60C6C8AB164E0613718FFCB4C7686F4EF34D8D528439987AFA7616BC0BAF7EF3D7wBT7N" TargetMode="External"/><Relationship Id="rId136" Type="http://schemas.openxmlformats.org/officeDocument/2006/relationships/hyperlink" Target="consultantplus://offline/ref=641343C4F5717A60C6C8AB164E0613718FFCBEC769634EF34D8D528439987AFA7616BC0BAF7FFDD4wBTDN" TargetMode="External"/><Relationship Id="rId157" Type="http://schemas.openxmlformats.org/officeDocument/2006/relationships/hyperlink" Target="consultantplus://offline/ref=641343C4F5717A60C6C8AB164E0613718FFFBAC3696D4EF34D8D528439987AFA7616BC08wATCN" TargetMode="External"/><Relationship Id="rId178" Type="http://schemas.openxmlformats.org/officeDocument/2006/relationships/hyperlink" Target="consultantplus://offline/ref=641343C4F5717A60C6C8AB164E0613718FFFBAC3696D4EF34D8D528439987AFA7616BC0BADw7TEN" TargetMode="External"/><Relationship Id="rId61" Type="http://schemas.openxmlformats.org/officeDocument/2006/relationships/hyperlink" Target="consultantplus://offline/ref=641343C4F5717A60C6C8AB164E0613718FFCBEC769634EF34D8D528439987AFA7616BC0BAF7FFBD7wBTDN" TargetMode="External"/><Relationship Id="rId82" Type="http://schemas.openxmlformats.org/officeDocument/2006/relationships/hyperlink" Target="consultantplus://offline/ref=641343C4F5717A60C6C8AB164E0613718FFCBEC769634EF34D8D528439987AFA7616BC0BAF7FF8D5wBT3N" TargetMode="External"/><Relationship Id="rId152" Type="http://schemas.openxmlformats.org/officeDocument/2006/relationships/hyperlink" Target="consultantplus://offline/ref=641343C4F5717A60C6C8AB164E0613718FFCBEC769634EF34D8D528439987AFA7616BC0BAF7FF9DCwBT6N" TargetMode="External"/><Relationship Id="rId173" Type="http://schemas.openxmlformats.org/officeDocument/2006/relationships/hyperlink" Target="consultantplus://offline/ref=641343C4F5717A60C6C8AB164E0613718FFCBEC76B684EF34D8D528439987AFA7616BC0BAF7FFAD1wBT5N" TargetMode="External"/><Relationship Id="rId194" Type="http://schemas.openxmlformats.org/officeDocument/2006/relationships/hyperlink" Target="consultantplus://offline/ref=641343C4F5717A60C6C8AB164E0613718FFCBEC769634EF34D8D528439987AFA7616BC0BAF7FFED6wBT3N" TargetMode="External"/><Relationship Id="rId199" Type="http://schemas.openxmlformats.org/officeDocument/2006/relationships/hyperlink" Target="consultantplus://offline/ref=641343C4F5717A60C6C8AB164E0613718FFDBFC66B6D4EF34D8D528439987AFA7616BC0BAF7EFBD0wBT4N" TargetMode="External"/><Relationship Id="rId203" Type="http://schemas.openxmlformats.org/officeDocument/2006/relationships/hyperlink" Target="consultantplus://offline/ref=641343C4F5717A60C6C8AB164E0613718FFCBEC769634EF34D8D528439987AFA7616BC0BAF7FFED1wBT3N" TargetMode="External"/><Relationship Id="rId208" Type="http://schemas.openxmlformats.org/officeDocument/2006/relationships/hyperlink" Target="consultantplus://offline/ref=641343C4F5717A60C6C8AB164E0613718FFDBFC66B6D4EF34D8D528439987AFA7616BC0BAF7FF8D7wBT1N" TargetMode="External"/><Relationship Id="rId229" Type="http://schemas.openxmlformats.org/officeDocument/2006/relationships/hyperlink" Target="consultantplus://offline/ref=641343C4F5717A60C6C8AB164E0613718FFDBCC4616C4EF34D8D528439w9T8N" TargetMode="External"/><Relationship Id="rId19" Type="http://schemas.openxmlformats.org/officeDocument/2006/relationships/hyperlink" Target="consultantplus://offline/ref=641343C4F5717A60C6C8AB164E0613718FFCBEC769634EF34D8D528439987AFA7616BC0BAF7FFAD1wBT6N" TargetMode="External"/><Relationship Id="rId224" Type="http://schemas.openxmlformats.org/officeDocument/2006/relationships/hyperlink" Target="consultantplus://offline/ref=641343C4F5717A60C6C8AB164E0613718FFCBEC769634EF34D8D528439987AFA7616BC0BAF7FFFD5wBT5N" TargetMode="External"/><Relationship Id="rId240" Type="http://schemas.openxmlformats.org/officeDocument/2006/relationships/hyperlink" Target="consultantplus://offline/ref=641343C4F5717A60C6C8AB164E0613718FFCBEC769634EF34D8D528439987AFA7616BC0BAF7FFCD4wBT4N" TargetMode="External"/><Relationship Id="rId245" Type="http://schemas.openxmlformats.org/officeDocument/2006/relationships/hyperlink" Target="consultantplus://offline/ref=641343C4F5717A60C6C8AB164E0613718FFCBEC769634EF34D8D528439987AFA7616BC0BAF7FFDD1wBT7N" TargetMode="External"/><Relationship Id="rId14" Type="http://schemas.openxmlformats.org/officeDocument/2006/relationships/hyperlink" Target="consultantplus://offline/ref=C675CD8BC240DF447AF6CD38E46C54B5BA34C55F240ED3B4349F7A989A6ED5E94DB9BB0E6210319Ev8T7N" TargetMode="External"/><Relationship Id="rId30" Type="http://schemas.openxmlformats.org/officeDocument/2006/relationships/hyperlink" Target="consultantplus://offline/ref=641343C4F5717A60C6C8AB164E0613718FFCBAC369634EF34D8D528439987AFA7616BC0BAF7FFBD3wBT4N" TargetMode="External"/><Relationship Id="rId35" Type="http://schemas.openxmlformats.org/officeDocument/2006/relationships/hyperlink" Target="consultantplus://offline/ref=641343C4F5717A60C6C8AB164E0613718FFCBEC769634EF34D8D528439987AFA7616BC0BAF7FFAD3wBTDN" TargetMode="External"/><Relationship Id="rId56" Type="http://schemas.openxmlformats.org/officeDocument/2006/relationships/hyperlink" Target="consultantplus://offline/ref=641343C4F5717A60C6C8AB164E0613718FFCBEC769634EF34D8D528439987AFA7616BC0BAF7FFBD7wBT7N" TargetMode="External"/><Relationship Id="rId77" Type="http://schemas.openxmlformats.org/officeDocument/2006/relationships/hyperlink" Target="consultantplus://offline/ref=641343C4F5717A60C6C8AB164E0613718FFCBAC369634EF34D8D528439987AFA7616BC0BAF7FFBD1wBT4N" TargetMode="External"/><Relationship Id="rId100" Type="http://schemas.openxmlformats.org/officeDocument/2006/relationships/hyperlink" Target="consultantplus://offline/ref=641343C4F5717A60C6C8AB164E0613718FFCBEC769634EF34D8D528439987AFA7616BC0BAF7FF8D7wBT2N" TargetMode="External"/><Relationship Id="rId105" Type="http://schemas.openxmlformats.org/officeDocument/2006/relationships/hyperlink" Target="consultantplus://offline/ref=641343C4F5717A60C6C8AB164E0613718FFCB4C3606C4EF34D8D528439987AFA7616BC0BAF7FFFDDwBT1N" TargetMode="External"/><Relationship Id="rId126" Type="http://schemas.openxmlformats.org/officeDocument/2006/relationships/hyperlink" Target="consultantplus://offline/ref=641343C4F5717A60C6C8AB164E0613718FFCBEC769634EF34D8D528439987AFA7616BC0BAF7FF9D6wBT4N" TargetMode="External"/><Relationship Id="rId147" Type="http://schemas.openxmlformats.org/officeDocument/2006/relationships/hyperlink" Target="consultantplus://offline/ref=641343C4F5717A60C6C8AB164E0613718FFCBEC769634EF34D8D528439987AFA7616BC0BAF7FF9DDwBTDN" TargetMode="External"/><Relationship Id="rId168" Type="http://schemas.openxmlformats.org/officeDocument/2006/relationships/hyperlink" Target="consultantplus://offline/ref=641343C4F5717A60C6C8AB164E0613718FFCBEC769634EF34D8D528439987AFA7616BC0BAF7FFED5wBT2N" TargetMode="External"/><Relationship Id="rId8" Type="http://schemas.openxmlformats.org/officeDocument/2006/relationships/hyperlink" Target="consultantplus://offline/ref=C675CD8BC240DF447AF6CD38E46C54B5BA34C55F240ED3B4349F7A989A6ED5E94DB9BB0E6210369Ev8T6N" TargetMode="External"/><Relationship Id="rId51" Type="http://schemas.openxmlformats.org/officeDocument/2006/relationships/hyperlink" Target="consultantplus://offline/ref=641343C4F5717A60C6C8AB164E0613718FFCBEC769634EF34D8D528439987AFA7616BC0BAF7FFBD4wBT7N" TargetMode="External"/><Relationship Id="rId72" Type="http://schemas.openxmlformats.org/officeDocument/2006/relationships/hyperlink" Target="consultantplus://offline/ref=641343C4F5717A60C6C8AB164E0613718FFDBCC06D6B4EF34D8D528439987AFA7616BC0BAF7DFDD2wBT5N" TargetMode="External"/><Relationship Id="rId93" Type="http://schemas.openxmlformats.org/officeDocument/2006/relationships/hyperlink" Target="consultantplus://offline/ref=641343C4F5717A60C6C8AB164E0613718FFCBEC769634EF34D8D528439987AFA7616BC0BAF7FF8D4wBT6N" TargetMode="External"/><Relationship Id="rId98" Type="http://schemas.openxmlformats.org/officeDocument/2006/relationships/hyperlink" Target="consultantplus://offline/ref=641343C4F5717A60C6C8AB164E0613718FFCBEC769634EF34D8D528439987AFA7616BC0BAF7FF8D7wBT6N" TargetMode="External"/><Relationship Id="rId121" Type="http://schemas.openxmlformats.org/officeDocument/2006/relationships/hyperlink" Target="consultantplus://offline/ref=641343C4F5717A60C6C8AB164E0613718FFDBFC2686B4EF34D8D528439987AFA7616BC0BAF7FF2DDwBT4N" TargetMode="External"/><Relationship Id="rId142" Type="http://schemas.openxmlformats.org/officeDocument/2006/relationships/hyperlink" Target="consultantplus://offline/ref=641343C4F5717A60C6C8AB164E0613718FFEBEC86C6B4EF34D8D528439987AFA7616BC0BAF7FFBD4wBT2N" TargetMode="External"/><Relationship Id="rId163" Type="http://schemas.openxmlformats.org/officeDocument/2006/relationships/hyperlink" Target="consultantplus://offline/ref=641343C4F5717A60C6C8AB164E0613718FFFBAC3696D4EF34D8D528439987AFA7616BC09AEw7T8N" TargetMode="External"/><Relationship Id="rId184" Type="http://schemas.openxmlformats.org/officeDocument/2006/relationships/hyperlink" Target="consultantplus://offline/ref=641343C4F5717A60C6C8AB164E0613718FFCBEC769634EF34D8D528439987AFA7616BC0BAF7FFED4wBTDN" TargetMode="External"/><Relationship Id="rId189" Type="http://schemas.openxmlformats.org/officeDocument/2006/relationships/hyperlink" Target="consultantplus://offline/ref=641343C4F5717A60C6C8AB164E0613718FFCBEC7686F4EF34D8D528439987AFA7616BC0BAF7FFAD4wBT3N" TargetMode="External"/><Relationship Id="rId219" Type="http://schemas.openxmlformats.org/officeDocument/2006/relationships/hyperlink" Target="consultantplus://offline/ref=641343C4F5717A60C6C8AB164E0613718FFCBEC769634EF34D8D528439987AFA7616BC0BAF7FFED3wBT6N" TargetMode="External"/><Relationship Id="rId3" Type="http://schemas.openxmlformats.org/officeDocument/2006/relationships/settings" Target="settings.xml"/><Relationship Id="rId214" Type="http://schemas.openxmlformats.org/officeDocument/2006/relationships/hyperlink" Target="consultantplus://offline/ref=641343C4F5717A60C6C8AB164E0613718FFCBEC769634EF34D8D528439987AFA7616BC0BAF7FFED0wBT3N" TargetMode="External"/><Relationship Id="rId230" Type="http://schemas.openxmlformats.org/officeDocument/2006/relationships/hyperlink" Target="consultantplus://offline/ref=641343C4F5717A60C6C8AB164E0613718FFDBCC4616C4EF34D8D528439987AFA7616BC0BAF7FF8D0wBT5N" TargetMode="External"/><Relationship Id="rId235" Type="http://schemas.openxmlformats.org/officeDocument/2006/relationships/hyperlink" Target="consultantplus://offline/ref=641343C4F5717A60C6C8AB164E0613718FFCBEC769634EF34D8D528439987AFA7616BC0BAF7FFFD7wBT0N" TargetMode="External"/><Relationship Id="rId251" Type="http://schemas.openxmlformats.org/officeDocument/2006/relationships/fontTable" Target="fontTable.xml"/><Relationship Id="rId25" Type="http://schemas.openxmlformats.org/officeDocument/2006/relationships/hyperlink" Target="consultantplus://offline/ref=641343C4F5717A60C6C8AB164E0613718FFCBEC769634EF34D8D528439987AFA7616BC0BAF7FFAD1wBTDN" TargetMode="External"/><Relationship Id="rId46" Type="http://schemas.openxmlformats.org/officeDocument/2006/relationships/hyperlink" Target="consultantplus://offline/ref=641343C4F5717A60C6C8AB164E0613718FFCBEC769634EF34D8D528439987AFA7616BC0BAF7FFBD5wBT7N" TargetMode="External"/><Relationship Id="rId67" Type="http://schemas.openxmlformats.org/officeDocument/2006/relationships/hyperlink" Target="consultantplus://offline/ref=641343C4F5717A60C6C8AB164E0613718FFFB4C26C6E4EF34D8D528439987AFA7616BCw0TBN" TargetMode="External"/><Relationship Id="rId116" Type="http://schemas.openxmlformats.org/officeDocument/2006/relationships/hyperlink" Target="consultantplus://offline/ref=641343C4F5717A60C6C8AB164E0613718FFCBEC769634EF34D8D528439987AFA7616BC0BAF7FF8D2wBTCN" TargetMode="External"/><Relationship Id="rId137" Type="http://schemas.openxmlformats.org/officeDocument/2006/relationships/hyperlink" Target="consultantplus://offline/ref=641343C4F5717A60C6C8AB164E0613718FFCBEC769634EF34D8D528439987AFA7616BC0BAF7FF9DDwBT7N" TargetMode="External"/><Relationship Id="rId158" Type="http://schemas.openxmlformats.org/officeDocument/2006/relationships/hyperlink" Target="consultantplus://offline/ref=641343C4F5717A60C6C8AB164E0613718FFCBEC769634EF34D8D528439987AFA7616BC0BAF7FF9DCwBT2N" TargetMode="External"/><Relationship Id="rId20" Type="http://schemas.openxmlformats.org/officeDocument/2006/relationships/hyperlink" Target="consultantplus://offline/ref=641343C4F5717A60C6C8AB164E0613718FFCBEC769634EF34D8D528439987AFA7616BC0BAF7FFDD6wBTCN" TargetMode="External"/><Relationship Id="rId41" Type="http://schemas.openxmlformats.org/officeDocument/2006/relationships/hyperlink" Target="consultantplus://offline/ref=641343C4F5717A60C6C8AB164E06137188FBB5C66E6013F945D45E863E9725ED715FB00AAF7FFFwDT4N" TargetMode="External"/><Relationship Id="rId62" Type="http://schemas.openxmlformats.org/officeDocument/2006/relationships/hyperlink" Target="consultantplus://offline/ref=641343C4F5717A60C6C8AB164E0613718FFCBEC769634EF34D8D528439987AFA7616BC0BAF7FFBD6wBT4N" TargetMode="External"/><Relationship Id="rId83" Type="http://schemas.openxmlformats.org/officeDocument/2006/relationships/hyperlink" Target="consultantplus://offline/ref=641343C4F5717A60C6C8AB164E0613718FFCBEC769634EF34D8D528439987AFA7616BC0BAF7FF8D5wBTCN" TargetMode="External"/><Relationship Id="rId88" Type="http://schemas.openxmlformats.org/officeDocument/2006/relationships/hyperlink" Target="consultantplus://offline/ref=641343C4F5717A60C6C8AB164E0613718FFFBCC3606F4EF34D8D528439987AFA7616BC0BAF7FFAD7wBT7N" TargetMode="External"/><Relationship Id="rId111" Type="http://schemas.openxmlformats.org/officeDocument/2006/relationships/hyperlink" Target="consultantplus://offline/ref=641343C4F5717A60C6C8AB164E0613718FFCB4C7686F4EF34D8D528439987AFA7616BC0BAF7EFAD5wBT7N" TargetMode="External"/><Relationship Id="rId132" Type="http://schemas.openxmlformats.org/officeDocument/2006/relationships/hyperlink" Target="consultantplus://offline/ref=641343C4F5717A60C6C8AB164E0613718FFDBCC06D6B4EF34D8D528439987AFA7616BC0BAF7DFCD5wBT3N" TargetMode="External"/><Relationship Id="rId153" Type="http://schemas.openxmlformats.org/officeDocument/2006/relationships/hyperlink" Target="consultantplus://offline/ref=641343C4F5717A60C6C8AB164E0613718FFCBEC76B684EF34D8D528439987AFA7616BC0BAF7FFAD4wBT6N" TargetMode="External"/><Relationship Id="rId174" Type="http://schemas.openxmlformats.org/officeDocument/2006/relationships/hyperlink" Target="consultantplus://offline/ref=641343C4F5717A60C6C8AB164E0613718FFFBAC3696D4EF34D8D528439987AFA7616BC0CwAT7N" TargetMode="External"/><Relationship Id="rId179" Type="http://schemas.openxmlformats.org/officeDocument/2006/relationships/hyperlink" Target="consultantplus://offline/ref=641343C4F5717A60C6C8AB164E0613718FFFBAC3696D4EF34D8D528439987AFA7616BC0BADw7T8N" TargetMode="External"/><Relationship Id="rId195" Type="http://schemas.openxmlformats.org/officeDocument/2006/relationships/hyperlink" Target="consultantplus://offline/ref=641343C4F5717A60C6C8AB164E0613718FFCBEC769634EF34D8D528439987AFA7616BC0BAF7FFED6wBT2N" TargetMode="External"/><Relationship Id="rId209" Type="http://schemas.openxmlformats.org/officeDocument/2006/relationships/hyperlink" Target="consultantplus://offline/ref=641343C4F5717A60C6C8AB164E0613718FFDBFC66B6D4EF34D8D528439987AFA7616BC0BAF7EFBD1wBT5N" TargetMode="External"/><Relationship Id="rId190" Type="http://schemas.openxmlformats.org/officeDocument/2006/relationships/hyperlink" Target="consultantplus://offline/ref=641343C4F5717A60C6C8AB164E0613718FFCBEC769634EF34D8D528439987AFA7616BC0BAF7FFED7wBT4N" TargetMode="External"/><Relationship Id="rId204" Type="http://schemas.openxmlformats.org/officeDocument/2006/relationships/hyperlink" Target="consultantplus://offline/ref=641343C4F5717A60C6C8AB164E0613718FFCBEC769634EF34D8D528439987AFA7616BC0BAF7FFED1wBTDN" TargetMode="External"/><Relationship Id="rId220" Type="http://schemas.openxmlformats.org/officeDocument/2006/relationships/hyperlink" Target="consultantplus://offline/ref=641343C4F5717A60C6C8AB164E0613718FFCBEC769634EF34D8D528439987AFA7616BC0BAF7FFED3wBT0N" TargetMode="External"/><Relationship Id="rId225" Type="http://schemas.openxmlformats.org/officeDocument/2006/relationships/hyperlink" Target="consultantplus://offline/ref=641343C4F5717A60C6C8AB164E0613718FFDBCC4616C4EF34D8D528439987AFA7616BC0BAF7FFAD2wBT6N" TargetMode="External"/><Relationship Id="rId241" Type="http://schemas.openxmlformats.org/officeDocument/2006/relationships/hyperlink" Target="consultantplus://offline/ref=641343C4F5717A60C6C8AB164E0613718FFCB8C16C694EF34D8D528439w9T8N" TargetMode="External"/><Relationship Id="rId246" Type="http://schemas.openxmlformats.org/officeDocument/2006/relationships/hyperlink" Target="consultantplus://offline/ref=641343C4F5717A60C6C8AB164E0613718FFCBEC769634EF34D8D528439987AFA7616BC0BAF7FFDD1wBT4N" TargetMode="External"/><Relationship Id="rId15" Type="http://schemas.openxmlformats.org/officeDocument/2006/relationships/hyperlink" Target="consultantplus://offline/ref=C675CD8BC240DF447AF6CD38E46C54B5BA34C55F240ED3B4349F7A989A6ED5E94DB9BB0E6210319Dv8TDN" TargetMode="External"/><Relationship Id="rId36" Type="http://schemas.openxmlformats.org/officeDocument/2006/relationships/hyperlink" Target="consultantplus://offline/ref=641343C4F5717A60C6C8AB164E0613718FFCBEC769634EF34D8D528439987AFA7616BC0BAF7FFAD2wBT7N" TargetMode="External"/><Relationship Id="rId57" Type="http://schemas.openxmlformats.org/officeDocument/2006/relationships/hyperlink" Target="consultantplus://offline/ref=641343C4F5717A60C6C8AB164E0613718FFCBEC769634EF34D8D528439987AFA7616BC0BAF7FFBD7wBT0N" TargetMode="External"/><Relationship Id="rId106" Type="http://schemas.openxmlformats.org/officeDocument/2006/relationships/hyperlink" Target="consultantplus://offline/ref=641343C4F5717A60C6C8AB164E0613718FFFBCC3606F4EF34D8D528439987AFA7616BC0BAF7FFAD6wBT0N" TargetMode="External"/><Relationship Id="rId127" Type="http://schemas.openxmlformats.org/officeDocument/2006/relationships/hyperlink" Target="consultantplus://offline/ref=641343C4F5717A60C6C8AB164E0613718FFCBEC769634EF34D8D528439987AFA7616BC0BAF7FF9D1wBT5N" TargetMode="External"/><Relationship Id="rId10" Type="http://schemas.openxmlformats.org/officeDocument/2006/relationships/hyperlink" Target="consultantplus://offline/ref=C675CD8BC240DF447AF6CD38E46C54B5BA35C55E2600D3B4349F7A989A6ED5E94DB9BB0E6210379Dv8T9N" TargetMode="External"/><Relationship Id="rId31" Type="http://schemas.openxmlformats.org/officeDocument/2006/relationships/hyperlink" Target="consultantplus://offline/ref=641343C4F5717A60C6C8AB164E0613718FFCBAC369634EF34D8D528439987AFA7616BC0BAF7FFAD3wBT5N" TargetMode="External"/><Relationship Id="rId52" Type="http://schemas.openxmlformats.org/officeDocument/2006/relationships/hyperlink" Target="consultantplus://offline/ref=641343C4F5717A60C6C8AB164E0613718FFCBFC86F6E4EF34D8D528439987AFA7616BC0BAF7FFED7wBT1N" TargetMode="External"/><Relationship Id="rId73" Type="http://schemas.openxmlformats.org/officeDocument/2006/relationships/hyperlink" Target="consultantplus://offline/ref=641343C4F5717A60C6C8AB164E0613718AF9B9C1606013F945D45E863E9725ED715FB00AAF7FFFwDT2N" TargetMode="External"/><Relationship Id="rId78" Type="http://schemas.openxmlformats.org/officeDocument/2006/relationships/hyperlink" Target="consultantplus://offline/ref=641343C4F5717A60C6C8AB164E0613718FF8B5C96C6D4EF34D8D528439987AFA7616BC0BAF7CF3D5wBT5N" TargetMode="External"/><Relationship Id="rId94" Type="http://schemas.openxmlformats.org/officeDocument/2006/relationships/hyperlink" Target="consultantplus://offline/ref=641343C4F5717A60C6C8AB164E0613718FFFBCC3606F4EF34D8D528439987AFA7616BC0BAF7FFAD7wBTDN" TargetMode="External"/><Relationship Id="rId99" Type="http://schemas.openxmlformats.org/officeDocument/2006/relationships/hyperlink" Target="consultantplus://offline/ref=641343C4F5717A60C6C8AB164E0613718FFCBEC769634EF34D8D528439987AFA7616BC0BAF7FF8D7wBT3N" TargetMode="External"/><Relationship Id="rId101" Type="http://schemas.openxmlformats.org/officeDocument/2006/relationships/hyperlink" Target="consultantplus://offline/ref=641343C4F5717A60C6C8AB164E0613718FFCBEC769634EF34D8D528439987AFA7616BC0BAF7FF8D6wBT4N" TargetMode="External"/><Relationship Id="rId122" Type="http://schemas.openxmlformats.org/officeDocument/2006/relationships/hyperlink" Target="consultantplus://offline/ref=641343C4F5717A60C6C8AB164E0613718FFCBEC769634EF34D8D528439987AFA7616BC0BAF7FF8DCwBTDN" TargetMode="External"/><Relationship Id="rId143" Type="http://schemas.openxmlformats.org/officeDocument/2006/relationships/hyperlink" Target="consultantplus://offline/ref=641343C4F5717A60C6C8AB164E0613718DFEBBC76D6013F945D45E86w3TEN" TargetMode="External"/><Relationship Id="rId148" Type="http://schemas.openxmlformats.org/officeDocument/2006/relationships/hyperlink" Target="consultantplus://offline/ref=641343C4F5717A60C6C8AB164E0613718FFCBEC76B684EF34D8D528439987AFA7616BC0BAF7FFAD4wBT5N" TargetMode="External"/><Relationship Id="rId164" Type="http://schemas.openxmlformats.org/officeDocument/2006/relationships/hyperlink" Target="consultantplus://offline/ref=641343C4F5717A60C6C8AB164E0613718FFFBAC3696D4EF34D8D528439987AFA7616BC0EwAT6N" TargetMode="External"/><Relationship Id="rId169" Type="http://schemas.openxmlformats.org/officeDocument/2006/relationships/hyperlink" Target="consultantplus://offline/ref=641343C4F5717A60C6C8AB164E0613718FFCBEC769634EF34D8D528439987AFA7616BC0BAF7FFED5wBTCN" TargetMode="External"/><Relationship Id="rId185" Type="http://schemas.openxmlformats.org/officeDocument/2006/relationships/hyperlink" Target="consultantplus://offline/ref=641343C4F5717A60C6C8AB164E0613718FFCBEC769634EF34D8D528439987AFA7616BC0BAF7FFAD5wBTCN" TargetMode="External"/><Relationship Id="rId4" Type="http://schemas.openxmlformats.org/officeDocument/2006/relationships/webSettings" Target="webSettings.xml"/><Relationship Id="rId9" Type="http://schemas.openxmlformats.org/officeDocument/2006/relationships/hyperlink" Target="consultantplus://offline/ref=C675CD8BC240DF447AF6CD38E46C54B5BA34C55F240ED3B4349F7A989A6ED5E94DB9BB0E6210369Dv8TFN" TargetMode="External"/><Relationship Id="rId180" Type="http://schemas.openxmlformats.org/officeDocument/2006/relationships/hyperlink" Target="consultantplus://offline/ref=641343C4F5717A60C6C8AB164E0613718FFCBEC769634EF34D8D528439987AFA7616BC0BAF7FFED4wBT7N" TargetMode="External"/><Relationship Id="rId210" Type="http://schemas.openxmlformats.org/officeDocument/2006/relationships/hyperlink" Target="consultantplus://offline/ref=641343C4F5717A60C6C8AB164E0613718FFBBBC3696E4EF34D8D528439987AFA7616BC0BAF7FFAD7wBT6N" TargetMode="External"/><Relationship Id="rId215" Type="http://schemas.openxmlformats.org/officeDocument/2006/relationships/hyperlink" Target="consultantplus://offline/ref=641343C4F5717A60C6C8AB164E0613718FFCBEC769634EF34D8D528439987AFA7616BC0BAF7FFED0wBT2N" TargetMode="External"/><Relationship Id="rId236" Type="http://schemas.openxmlformats.org/officeDocument/2006/relationships/hyperlink" Target="consultantplus://offline/ref=641343C4F5717A60C6C8AB164E0613718FFCBEC769634EF34D8D528439987AFA7616BC0BAF7FFFD7wBT3N" TargetMode="External"/><Relationship Id="rId26" Type="http://schemas.openxmlformats.org/officeDocument/2006/relationships/hyperlink" Target="consultantplus://offline/ref=641343C4F5717A60C6C8AB164E0613718FFCBAC36B684EF34D8D528439987AFA7616BC0BAF7FFAD6wBT0N" TargetMode="External"/><Relationship Id="rId231" Type="http://schemas.openxmlformats.org/officeDocument/2006/relationships/hyperlink" Target="consultantplus://offline/ref=641343C4F5717A60C6C8AB164E0613718FFCBEC769634EF34D8D528439987AFA7616BC0BAF7FFFD4wBT3N" TargetMode="External"/><Relationship Id="rId252" Type="http://schemas.openxmlformats.org/officeDocument/2006/relationships/theme" Target="theme/theme1.xml"/><Relationship Id="rId47" Type="http://schemas.openxmlformats.org/officeDocument/2006/relationships/hyperlink" Target="consultantplus://offline/ref=641343C4F5717A60C6C8B7074F6E462283FEB9CA3F3711A810DAw5TBN" TargetMode="External"/><Relationship Id="rId68" Type="http://schemas.openxmlformats.org/officeDocument/2006/relationships/hyperlink" Target="consultantplus://offline/ref=641343C4F5717A60C6C8AB164E0613718FFCBAC369634EF34D8D528439987AFA7616BC0EwAT8N" TargetMode="External"/><Relationship Id="rId89" Type="http://schemas.openxmlformats.org/officeDocument/2006/relationships/hyperlink" Target="consultantplus://offline/ref=641343C4F5717A60C6C8AB164E0613718FFFBCC3606F4EF34D8D528439987AFA7616BC0BAF7FFAD7wBT7N" TargetMode="External"/><Relationship Id="rId112" Type="http://schemas.openxmlformats.org/officeDocument/2006/relationships/hyperlink" Target="consultantplus://offline/ref=641343C4F5717A60C6C8AB164E0613718FFCB4C7686F4EF34D8D528439987AFA7616BC0BAF7EFAD5wBT7N" TargetMode="External"/><Relationship Id="rId133" Type="http://schemas.openxmlformats.org/officeDocument/2006/relationships/hyperlink" Target="consultantplus://offline/ref=641343C4F5717A60C6C8AB164E0613718FFCBEC769634EF34D8D528439987AFA7616BC0BAF7FF9D2wBTDN" TargetMode="External"/><Relationship Id="rId154" Type="http://schemas.openxmlformats.org/officeDocument/2006/relationships/hyperlink" Target="consultantplus://offline/ref=641343C4F5717A60C6C8AB164E0613718FFCBEC769634EF34D8D528439987AFA7616BC0BAF7FF9DCwBT0N" TargetMode="External"/><Relationship Id="rId175" Type="http://schemas.openxmlformats.org/officeDocument/2006/relationships/hyperlink" Target="consultantplus://offline/ref=641343C4F5717A60C6C8AB164E0613718FFFBAC3696D4EF34D8D528439987AFA7616BC0CwAT7N" TargetMode="External"/><Relationship Id="rId196" Type="http://schemas.openxmlformats.org/officeDocument/2006/relationships/hyperlink" Target="consultantplus://offline/ref=641343C4F5717A60C6C8AB164E0613718FFCBAC06D6F4EF34D8D528439987AFA7616BC0BAF7FFEDCwBT1N" TargetMode="External"/><Relationship Id="rId200" Type="http://schemas.openxmlformats.org/officeDocument/2006/relationships/hyperlink" Target="consultantplus://offline/ref=641343C4F5717A60C6C8AB164E0613718FFBBBC3696E4EF34D8D528439987AFA7616BC0BAF7FFAD4wBT2N" TargetMode="External"/><Relationship Id="rId16" Type="http://schemas.openxmlformats.org/officeDocument/2006/relationships/hyperlink" Target="consultantplus://offline/ref=C675CD8BC240DF447AF6CD38E46C54B5BA34C55F240ED3B4349F7A989A6ED5E94DB9BB0E6210369Fv8T6N" TargetMode="External"/><Relationship Id="rId221" Type="http://schemas.openxmlformats.org/officeDocument/2006/relationships/hyperlink" Target="consultantplus://offline/ref=641343C4F5717A60C6C8AB164E0613718FFCBEC769634EF34D8D528439987AFA7616BC0BAF7FFED3wBT3N" TargetMode="External"/><Relationship Id="rId242" Type="http://schemas.openxmlformats.org/officeDocument/2006/relationships/hyperlink" Target="consultantplus://offline/ref=641343C4F5717A60C6C8AB164E0613718FFCB4C7686F4EF34D8D528439987AFA7616BC09wAT8N" TargetMode="External"/><Relationship Id="rId37" Type="http://schemas.openxmlformats.org/officeDocument/2006/relationships/hyperlink" Target="consultantplus://offline/ref=641343C4F5717A60C6C8AB164E0613718FFCBEC769634EF34D8D528439987AFA7616BC0BAF7FFAD2wBT6N" TargetMode="External"/><Relationship Id="rId58" Type="http://schemas.openxmlformats.org/officeDocument/2006/relationships/hyperlink" Target="consultantplus://offline/ref=641343C4F5717A60C6C8AB164E0613718FFCBEC769634EF34D8D528439987AFA7616BC0BAF7FFBD7wBT0N" TargetMode="External"/><Relationship Id="rId79" Type="http://schemas.openxmlformats.org/officeDocument/2006/relationships/hyperlink" Target="consultantplus://offline/ref=641343C4F5717A60C6C8AB164E0613718FFCBEC769634EF34D8D528439987AFA7616BC0BAF7FFBDCwBT4N" TargetMode="External"/><Relationship Id="rId102" Type="http://schemas.openxmlformats.org/officeDocument/2006/relationships/hyperlink" Target="consultantplus://offline/ref=641343C4F5717A60C6C8AB164E0613718FFFBCC3606F4EF34D8D528439987AFA7616BC0BAF7FFAD6wBT6N" TargetMode="External"/><Relationship Id="rId123" Type="http://schemas.openxmlformats.org/officeDocument/2006/relationships/hyperlink" Target="consultantplus://offline/ref=641343C4F5717A60C6C8AB164E0613718FFCBEC769634EF34D8D528439987AFA7616BC0BAF7FF9D5wBT7N" TargetMode="External"/><Relationship Id="rId144" Type="http://schemas.openxmlformats.org/officeDocument/2006/relationships/hyperlink" Target="consultantplus://offline/ref=641343C4F5717A60C6C8AB164E0613718FFEBEC86C6B4EF34D8D528439987AFA7616BC0BAF7FFBD6wBT1N" TargetMode="External"/><Relationship Id="rId90" Type="http://schemas.openxmlformats.org/officeDocument/2006/relationships/hyperlink" Target="consultantplus://offline/ref=641343C4F5717A60C6C8AB164E0613718FFFBCC3606F4EF34D8D528439987AFA7616BC0BAF7FFAD7wBT0N" TargetMode="External"/><Relationship Id="rId165" Type="http://schemas.openxmlformats.org/officeDocument/2006/relationships/hyperlink" Target="consultantplus://offline/ref=641343C4F5717A60C6C8AB164E0613718FFCBEC7696D4EF34D8D528439987AFA7616BC0BAF7FFAD5wBTCN" TargetMode="External"/><Relationship Id="rId186" Type="http://schemas.openxmlformats.org/officeDocument/2006/relationships/hyperlink" Target="consultantplus://offline/ref=641343C4F5717A60C6C8AB164E0613718FFDBFC66B6D4EF34D8D528439w9T8N" TargetMode="External"/><Relationship Id="rId211" Type="http://schemas.openxmlformats.org/officeDocument/2006/relationships/hyperlink" Target="consultantplus://offline/ref=641343C4F5717A60C6C8AB164E0613718FFCBEC769634EF34D8D528439987AFA7616BC0BAF7FFED0wBT6N" TargetMode="External"/><Relationship Id="rId232" Type="http://schemas.openxmlformats.org/officeDocument/2006/relationships/hyperlink" Target="consultantplus://offline/ref=641343C4F5717A60C6C8AB164E0613718FFCB4C7686F4EF34D8D528439987AFA7616BC0BAF7FFDD2wBT4N" TargetMode="External"/><Relationship Id="rId27" Type="http://schemas.openxmlformats.org/officeDocument/2006/relationships/hyperlink" Target="consultantplus://offline/ref=641343C4F5717A60C6C8AB164E0613718FFCBAC369634EF34D8D528439987AFA7616BC0BAF7FFAD3wBT5N" TargetMode="External"/><Relationship Id="rId48" Type="http://schemas.openxmlformats.org/officeDocument/2006/relationships/hyperlink" Target="consultantplus://offline/ref=641343C4F5717A60C6C8AB164E0613718FFCB8C86D684EF34D8D528439987AFA7616BC0BAF7FFAD4wBTCN" TargetMode="External"/><Relationship Id="rId69" Type="http://schemas.openxmlformats.org/officeDocument/2006/relationships/hyperlink" Target="consultantplus://offline/ref=641343C4F5717A60C6C8AB164E0613718FFCB4C7686F4EF34D8D528439987AFA7616BC0BAF7EFFDCwBT2N" TargetMode="External"/><Relationship Id="rId113" Type="http://schemas.openxmlformats.org/officeDocument/2006/relationships/hyperlink" Target="consultantplus://offline/ref=641343C4F5717A60C6C8AB164E0613718FFCB4C7686F4EF34D8D528439987AFA7616BC09A7w7TEN" TargetMode="External"/><Relationship Id="rId134" Type="http://schemas.openxmlformats.org/officeDocument/2006/relationships/hyperlink" Target="consultantplus://offline/ref=641343C4F5717A60C6C8AB164E0613718FFCBEC769634EF34D8D528439987AFA7616BC0BAF7FF9D2wBTCN" TargetMode="External"/><Relationship Id="rId80" Type="http://schemas.openxmlformats.org/officeDocument/2006/relationships/hyperlink" Target="consultantplus://offline/ref=641343C4F5717A60C6C8AB164E0613718FFFB4C26C6E4EF34D8D528439987AFA7616BCw0TBN" TargetMode="External"/><Relationship Id="rId155" Type="http://schemas.openxmlformats.org/officeDocument/2006/relationships/hyperlink" Target="consultantplus://offline/ref=641343C4F5717A60C6C8AB164E0613718FFCBEC76B684EF34D8D528439987AFA7616BC0BAF7FFAD4wBT3N" TargetMode="External"/><Relationship Id="rId176" Type="http://schemas.openxmlformats.org/officeDocument/2006/relationships/hyperlink" Target="consultantplus://offline/ref=641343C4F5717A60C6C8AB164E0613718FFFBAC3696D4EF34D8D528439987AFA7616BC0DwATCN" TargetMode="External"/><Relationship Id="rId197" Type="http://schemas.openxmlformats.org/officeDocument/2006/relationships/hyperlink" Target="consultantplus://offline/ref=641343C4F5717A60C6C8AB164E0613718FFCBEC769634EF34D8D528439987AFA7616BC0BAF7FFED6wBTCN" TargetMode="External"/><Relationship Id="rId201" Type="http://schemas.openxmlformats.org/officeDocument/2006/relationships/hyperlink" Target="consultantplus://offline/ref=641343C4F5717A60C6C8AB164E0613718FFCBEC769634EF34D8D528439987AFA7616BC0BAF7FFED1wBT1N" TargetMode="External"/><Relationship Id="rId222" Type="http://schemas.openxmlformats.org/officeDocument/2006/relationships/hyperlink" Target="consultantplus://offline/ref=641343C4F5717A60C6C8AB164E0613718FFDBCC46E6F4EF34D8D528439987AFA7616BC0BAF7FFDDCwBT5N" TargetMode="External"/><Relationship Id="rId243" Type="http://schemas.openxmlformats.org/officeDocument/2006/relationships/hyperlink" Target="consultantplus://offline/ref=641343C4F5717A60C6C8AB164E0613718FFCBEC769634EF34D8D528439987AFA7616BC0BAF7FFDD4wB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32808</Words>
  <Characters>187006</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Ksenia</cp:lastModifiedBy>
  <cp:revision>1</cp:revision>
  <dcterms:created xsi:type="dcterms:W3CDTF">2015-03-12T13:19:00Z</dcterms:created>
  <dcterms:modified xsi:type="dcterms:W3CDTF">2015-03-12T13:21:00Z</dcterms:modified>
</cp:coreProperties>
</file>